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33DAF" w14:textId="77777777" w:rsidR="00685E21" w:rsidRPr="00296A87" w:rsidRDefault="00685E21" w:rsidP="009F026E">
      <w:pPr>
        <w:jc w:val="center"/>
        <w:rPr>
          <w:rFonts w:ascii="Arial" w:hAnsi="Arial" w:cs="Arial"/>
          <w:b/>
          <w:color w:val="000000"/>
        </w:rPr>
      </w:pPr>
      <w:r w:rsidRPr="00296A87">
        <w:rPr>
          <w:rFonts w:ascii="Arial" w:hAnsi="Arial" w:cs="Arial"/>
          <w:b/>
          <w:color w:val="000000"/>
        </w:rPr>
        <w:t>ИТОГОВЫЙ ОТЧЕТ</w:t>
      </w:r>
    </w:p>
    <w:p w14:paraId="49925FDB" w14:textId="77777777" w:rsidR="00685E21" w:rsidRPr="00107BB6" w:rsidRDefault="00685E21" w:rsidP="009F026E">
      <w:pPr>
        <w:jc w:val="center"/>
        <w:rPr>
          <w:rFonts w:ascii="Arial" w:hAnsi="Arial" w:cs="Arial"/>
          <w:sz w:val="24"/>
          <w:szCs w:val="24"/>
        </w:rPr>
      </w:pPr>
      <w:r w:rsidRPr="00107BB6">
        <w:rPr>
          <w:rFonts w:ascii="Arial" w:hAnsi="Arial" w:cs="Arial"/>
          <w:sz w:val="24"/>
          <w:szCs w:val="24"/>
        </w:rPr>
        <w:t>о выполнении индивидуального учебного</w:t>
      </w:r>
    </w:p>
    <w:p w14:paraId="0F742303" w14:textId="3ED9D6C5" w:rsidR="00685E21" w:rsidRPr="00107BB6" w:rsidRDefault="00685E21" w:rsidP="009F026E">
      <w:pPr>
        <w:jc w:val="center"/>
        <w:rPr>
          <w:rFonts w:ascii="Arial" w:hAnsi="Arial" w:cs="Arial"/>
          <w:sz w:val="24"/>
          <w:szCs w:val="24"/>
        </w:rPr>
      </w:pPr>
      <w:r w:rsidRPr="00107BB6">
        <w:rPr>
          <w:rFonts w:ascii="Arial" w:hAnsi="Arial" w:cs="Arial"/>
          <w:sz w:val="24"/>
          <w:szCs w:val="24"/>
        </w:rPr>
        <w:t xml:space="preserve">плана </w:t>
      </w:r>
      <w:r w:rsidR="00107BB6" w:rsidRPr="00107BB6">
        <w:rPr>
          <w:rFonts w:ascii="Arial" w:hAnsi="Arial" w:cs="Arial"/>
          <w:sz w:val="24"/>
          <w:szCs w:val="24"/>
        </w:rPr>
        <w:t>магистранта, обучавшегося по специальности</w:t>
      </w:r>
      <w:r w:rsidR="00107BB6">
        <w:rPr>
          <w:rFonts w:ascii="Arial" w:hAnsi="Arial" w:cs="Arial"/>
          <w:sz w:val="24"/>
          <w:szCs w:val="24"/>
        </w:rPr>
        <w:t xml:space="preserve"> </w:t>
      </w:r>
      <w:r w:rsidR="00107BB6" w:rsidRPr="00107BB6">
        <w:rPr>
          <w:rFonts w:ascii="Arial" w:hAnsi="Arial" w:cs="Arial"/>
          <w:sz w:val="24"/>
          <w:szCs w:val="24"/>
        </w:rPr>
        <w:br/>
        <w:t>1-39 80 03 Электронные системы и технологии</w:t>
      </w:r>
      <w:r w:rsidR="00107BB6">
        <w:rPr>
          <w:rFonts w:ascii="Arial" w:hAnsi="Arial" w:cs="Arial"/>
          <w:sz w:val="24"/>
          <w:szCs w:val="24"/>
        </w:rPr>
        <w:t xml:space="preserve"> </w:t>
      </w:r>
      <w:r w:rsidR="00107BB6" w:rsidRPr="00107BB6">
        <w:rPr>
          <w:rFonts w:ascii="Arial" w:hAnsi="Arial" w:cs="Arial"/>
          <w:sz w:val="24"/>
          <w:szCs w:val="24"/>
        </w:rPr>
        <w:t>(профилизация: Компьютерные технологии проектирования</w:t>
      </w:r>
      <w:r w:rsidR="00107BB6">
        <w:rPr>
          <w:rFonts w:ascii="Arial" w:hAnsi="Arial" w:cs="Arial"/>
          <w:sz w:val="24"/>
          <w:szCs w:val="24"/>
        </w:rPr>
        <w:t xml:space="preserve"> </w:t>
      </w:r>
      <w:r w:rsidR="00107BB6" w:rsidRPr="00107BB6">
        <w:rPr>
          <w:rFonts w:ascii="Arial" w:hAnsi="Arial" w:cs="Arial"/>
          <w:sz w:val="24"/>
          <w:szCs w:val="24"/>
        </w:rPr>
        <w:t>электронных систем)</w:t>
      </w:r>
    </w:p>
    <w:p w14:paraId="756FE462" w14:textId="77777777" w:rsidR="00654FEA" w:rsidRPr="00107BB6" w:rsidRDefault="00654FEA" w:rsidP="001432BA">
      <w:pPr>
        <w:jc w:val="center"/>
        <w:rPr>
          <w:b/>
          <w:color w:val="000000"/>
          <w:sz w:val="16"/>
          <w:szCs w:val="16"/>
        </w:rPr>
      </w:pPr>
    </w:p>
    <w:p w14:paraId="60996994" w14:textId="77777777" w:rsidR="00685E21" w:rsidRPr="00E025B9" w:rsidRDefault="00685E21" w:rsidP="001432BA">
      <w:pPr>
        <w:jc w:val="center"/>
        <w:rPr>
          <w:rFonts w:ascii="Arial" w:hAnsi="Arial" w:cs="Arial"/>
          <w:b/>
          <w:color w:val="000000"/>
        </w:rPr>
      </w:pPr>
      <w:r w:rsidRPr="00E025B9">
        <w:rPr>
          <w:rFonts w:ascii="Arial" w:hAnsi="Arial" w:cs="Arial"/>
          <w:b/>
          <w:color w:val="000000"/>
        </w:rPr>
        <w:t>1.Общие сведения о магистранте и научном руководителе</w:t>
      </w:r>
    </w:p>
    <w:p w14:paraId="4EAB84D8" w14:textId="77777777" w:rsidR="00107BB6" w:rsidRPr="00107BB6" w:rsidRDefault="00107BB6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1"/>
        <w:gridCol w:w="5363"/>
      </w:tblGrid>
      <w:tr w:rsidR="00685E21" w:rsidRPr="00296A87" w14:paraId="738E3789" w14:textId="77777777" w:rsidTr="005F74CC">
        <w:tc>
          <w:tcPr>
            <w:tcW w:w="5000" w:type="pct"/>
            <w:gridSpan w:val="2"/>
          </w:tcPr>
          <w:p w14:paraId="7677F8BC" w14:textId="77777777" w:rsidR="00685E21" w:rsidRPr="00296A87" w:rsidRDefault="00685E21" w:rsidP="00E0288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96A87">
              <w:rPr>
                <w:rFonts w:ascii="Arial" w:hAnsi="Arial" w:cs="Arial"/>
                <w:b/>
                <w:color w:val="000000"/>
              </w:rPr>
              <w:t>Магистрант</w:t>
            </w:r>
          </w:p>
        </w:tc>
      </w:tr>
      <w:tr w:rsidR="00685E21" w:rsidRPr="00296A87" w14:paraId="54F612AC" w14:textId="77777777" w:rsidTr="005F74CC">
        <w:tc>
          <w:tcPr>
            <w:tcW w:w="2130" w:type="pct"/>
          </w:tcPr>
          <w:p w14:paraId="31F56AB2" w14:textId="77777777" w:rsidR="00685E21" w:rsidRPr="00296A87" w:rsidRDefault="00685E21" w:rsidP="00E02886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96A87">
              <w:rPr>
                <w:rFonts w:ascii="Arial" w:hAnsi="Arial" w:cs="Arial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2870" w:type="pct"/>
          </w:tcPr>
          <w:p w14:paraId="2F0B061B" w14:textId="7B793550" w:rsidR="00685E21" w:rsidRPr="00F32D03" w:rsidRDefault="0054269B" w:rsidP="00E02886">
            <w:pPr>
              <w:jc w:val="both"/>
              <w:rPr>
                <w:caps/>
                <w:color w:val="FF0000"/>
              </w:rPr>
            </w:pPr>
            <w:r>
              <w:rPr>
                <w:caps/>
                <w:color w:val="FF0000"/>
              </w:rPr>
              <w:t>ИВАНОВ</w:t>
            </w:r>
          </w:p>
        </w:tc>
      </w:tr>
      <w:tr w:rsidR="00685E21" w:rsidRPr="00296A87" w14:paraId="0D473B36" w14:textId="77777777" w:rsidTr="005F74CC">
        <w:tc>
          <w:tcPr>
            <w:tcW w:w="2130" w:type="pct"/>
          </w:tcPr>
          <w:p w14:paraId="7F373AA7" w14:textId="77777777" w:rsidR="00685E21" w:rsidRPr="00296A87" w:rsidRDefault="00685E21" w:rsidP="00E02886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96A87">
              <w:rPr>
                <w:rFonts w:ascii="Arial" w:hAnsi="Arial" w:cs="Arial"/>
                <w:b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870" w:type="pct"/>
          </w:tcPr>
          <w:p w14:paraId="04D227A3" w14:textId="6D11AA4E" w:rsidR="00685E21" w:rsidRPr="00F32D03" w:rsidRDefault="00C766E5" w:rsidP="00E02886">
            <w:pPr>
              <w:jc w:val="both"/>
              <w:rPr>
                <w:color w:val="FF0000"/>
              </w:rPr>
            </w:pPr>
            <w:r w:rsidRPr="00F32D03">
              <w:rPr>
                <w:color w:val="FF0000"/>
              </w:rPr>
              <w:t>Андрей</w:t>
            </w:r>
          </w:p>
        </w:tc>
      </w:tr>
      <w:tr w:rsidR="00685E21" w:rsidRPr="00296A87" w14:paraId="25021174" w14:textId="77777777" w:rsidTr="005F74CC">
        <w:tc>
          <w:tcPr>
            <w:tcW w:w="2130" w:type="pct"/>
          </w:tcPr>
          <w:p w14:paraId="00B7336E" w14:textId="77777777" w:rsidR="00685E21" w:rsidRPr="00296A87" w:rsidRDefault="00685E21" w:rsidP="00E02886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96A87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2870" w:type="pct"/>
          </w:tcPr>
          <w:p w14:paraId="0F3CA7E7" w14:textId="221D648C" w:rsidR="00685E21" w:rsidRPr="00F32D03" w:rsidRDefault="00C766E5" w:rsidP="00E02886">
            <w:pPr>
              <w:jc w:val="both"/>
              <w:rPr>
                <w:color w:val="FF0000"/>
              </w:rPr>
            </w:pPr>
            <w:r w:rsidRPr="00F32D03">
              <w:rPr>
                <w:color w:val="FF0000"/>
              </w:rPr>
              <w:t>Викторович</w:t>
            </w:r>
          </w:p>
        </w:tc>
      </w:tr>
      <w:tr w:rsidR="00685E21" w:rsidRPr="00296A87" w14:paraId="1DA198BB" w14:textId="77777777" w:rsidTr="005F74CC">
        <w:tc>
          <w:tcPr>
            <w:tcW w:w="2130" w:type="pct"/>
          </w:tcPr>
          <w:p w14:paraId="5B644786" w14:textId="25D6A087" w:rsidR="00685E21" w:rsidRPr="00296A87" w:rsidRDefault="00685E21" w:rsidP="00E028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A8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Форма обучения </w:t>
            </w:r>
            <w:r w:rsidRPr="00296A87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E025B9">
              <w:rPr>
                <w:rFonts w:ascii="Arial" w:hAnsi="Arial" w:cs="Arial"/>
                <w:color w:val="000000"/>
                <w:sz w:val="20"/>
                <w:szCs w:val="20"/>
              </w:rPr>
              <w:t>дневная</w:t>
            </w:r>
            <w:r w:rsidRPr="00296A87">
              <w:rPr>
                <w:rFonts w:ascii="Arial" w:hAnsi="Arial" w:cs="Arial"/>
                <w:color w:val="000000"/>
                <w:sz w:val="20"/>
                <w:szCs w:val="20"/>
              </w:rPr>
              <w:t>, заочная)</w:t>
            </w:r>
          </w:p>
        </w:tc>
        <w:tc>
          <w:tcPr>
            <w:tcW w:w="2870" w:type="pct"/>
          </w:tcPr>
          <w:p w14:paraId="3118C09A" w14:textId="5A49FB6F" w:rsidR="00685E21" w:rsidRPr="00296A87" w:rsidRDefault="00345AB7" w:rsidP="00E028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заочное</w:t>
            </w:r>
            <w:bookmarkStart w:id="0" w:name="_GoBack"/>
            <w:bookmarkEnd w:id="0"/>
            <w:r w:rsidR="00BA0024">
              <w:rPr>
                <w:color w:val="000000"/>
              </w:rPr>
              <w:t xml:space="preserve"> </w:t>
            </w:r>
          </w:p>
        </w:tc>
      </w:tr>
      <w:tr w:rsidR="00685E21" w:rsidRPr="00296A87" w14:paraId="44019F8C" w14:textId="77777777" w:rsidTr="005F74CC">
        <w:tc>
          <w:tcPr>
            <w:tcW w:w="2130" w:type="pct"/>
          </w:tcPr>
          <w:p w14:paraId="5B6D0E08" w14:textId="77777777" w:rsidR="00685E21" w:rsidRPr="00296A87" w:rsidRDefault="00685E21" w:rsidP="00E0288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6A8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Форма оплаты </w:t>
            </w:r>
            <w:r w:rsidRPr="00E025B9">
              <w:rPr>
                <w:rFonts w:ascii="Arial" w:hAnsi="Arial" w:cs="Arial"/>
                <w:color w:val="000000"/>
                <w:sz w:val="20"/>
                <w:szCs w:val="20"/>
              </w:rPr>
              <w:t>(бюджет, платная)</w:t>
            </w:r>
          </w:p>
        </w:tc>
        <w:tc>
          <w:tcPr>
            <w:tcW w:w="2870" w:type="pct"/>
          </w:tcPr>
          <w:p w14:paraId="01C0296B" w14:textId="18231B61" w:rsidR="00685E21" w:rsidRPr="00296A87" w:rsidRDefault="00BA0024" w:rsidP="00E028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</w:t>
            </w:r>
          </w:p>
        </w:tc>
      </w:tr>
      <w:tr w:rsidR="00685E21" w:rsidRPr="00296A87" w14:paraId="37081A61" w14:textId="77777777" w:rsidTr="005F74CC">
        <w:tc>
          <w:tcPr>
            <w:tcW w:w="5000" w:type="pct"/>
            <w:gridSpan w:val="2"/>
          </w:tcPr>
          <w:p w14:paraId="0D52A81D" w14:textId="77777777" w:rsidR="00685E21" w:rsidRPr="00296A87" w:rsidRDefault="00685E21" w:rsidP="00E02886">
            <w:pPr>
              <w:jc w:val="center"/>
              <w:rPr>
                <w:color w:val="000000"/>
              </w:rPr>
            </w:pPr>
            <w:r w:rsidRPr="00296A87">
              <w:rPr>
                <w:rFonts w:ascii="Arial" w:hAnsi="Arial" w:cs="Arial"/>
                <w:b/>
                <w:color w:val="000000"/>
              </w:rPr>
              <w:t>Научный руководитель</w:t>
            </w:r>
          </w:p>
        </w:tc>
      </w:tr>
      <w:tr w:rsidR="00685E21" w:rsidRPr="00296A87" w14:paraId="73C798E4" w14:textId="77777777" w:rsidTr="005F74CC">
        <w:tc>
          <w:tcPr>
            <w:tcW w:w="2130" w:type="pct"/>
          </w:tcPr>
          <w:p w14:paraId="4CE8DDC5" w14:textId="77777777" w:rsidR="00685E21" w:rsidRPr="00296A87" w:rsidRDefault="00685E21" w:rsidP="00E02886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96A87">
              <w:rPr>
                <w:rFonts w:ascii="Arial" w:hAnsi="Arial" w:cs="Arial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2870" w:type="pct"/>
          </w:tcPr>
          <w:p w14:paraId="1C90A2F0" w14:textId="50BA90DF" w:rsidR="00685E21" w:rsidRPr="00F32D03" w:rsidRDefault="00C766E5" w:rsidP="00E02886">
            <w:pPr>
              <w:jc w:val="both"/>
              <w:rPr>
                <w:caps/>
                <w:color w:val="FF0000"/>
              </w:rPr>
            </w:pPr>
            <w:r w:rsidRPr="00F32D03">
              <w:rPr>
                <w:caps/>
                <w:color w:val="FF0000"/>
              </w:rPr>
              <w:t>ПИСКУН</w:t>
            </w:r>
          </w:p>
        </w:tc>
      </w:tr>
      <w:tr w:rsidR="00685E21" w:rsidRPr="00296A87" w14:paraId="435239AB" w14:textId="77777777" w:rsidTr="005F74CC">
        <w:tc>
          <w:tcPr>
            <w:tcW w:w="2130" w:type="pct"/>
          </w:tcPr>
          <w:p w14:paraId="4B415C83" w14:textId="77777777" w:rsidR="00685E21" w:rsidRPr="00296A87" w:rsidRDefault="00685E21" w:rsidP="00E02886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96A87">
              <w:rPr>
                <w:rFonts w:ascii="Arial" w:hAnsi="Arial" w:cs="Arial"/>
                <w:b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870" w:type="pct"/>
          </w:tcPr>
          <w:p w14:paraId="2586E6D5" w14:textId="54111354" w:rsidR="00685E21" w:rsidRPr="00F32D03" w:rsidRDefault="00C766E5" w:rsidP="00E02886">
            <w:pPr>
              <w:jc w:val="both"/>
              <w:rPr>
                <w:color w:val="FF0000"/>
              </w:rPr>
            </w:pPr>
            <w:r w:rsidRPr="00F32D03">
              <w:rPr>
                <w:color w:val="FF0000"/>
              </w:rPr>
              <w:t>Геннадий</w:t>
            </w:r>
          </w:p>
        </w:tc>
      </w:tr>
      <w:tr w:rsidR="00685E21" w:rsidRPr="00296A87" w14:paraId="4A4DC68D" w14:textId="77777777" w:rsidTr="005F74CC">
        <w:tc>
          <w:tcPr>
            <w:tcW w:w="2130" w:type="pct"/>
          </w:tcPr>
          <w:p w14:paraId="447B291E" w14:textId="77777777" w:rsidR="00685E21" w:rsidRPr="00296A87" w:rsidRDefault="00685E21" w:rsidP="00E02886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96A87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2870" w:type="pct"/>
          </w:tcPr>
          <w:p w14:paraId="43E52F20" w14:textId="29A9BCE2" w:rsidR="00685E21" w:rsidRPr="00F32D03" w:rsidRDefault="00C766E5" w:rsidP="00E02886">
            <w:pPr>
              <w:jc w:val="both"/>
              <w:rPr>
                <w:color w:val="FF0000"/>
              </w:rPr>
            </w:pPr>
            <w:r w:rsidRPr="00F32D03">
              <w:rPr>
                <w:color w:val="FF0000"/>
              </w:rPr>
              <w:t>Адамович</w:t>
            </w:r>
          </w:p>
        </w:tc>
      </w:tr>
      <w:tr w:rsidR="00685E21" w:rsidRPr="00296A87" w14:paraId="0BEEB40C" w14:textId="77777777" w:rsidTr="005F74CC">
        <w:tc>
          <w:tcPr>
            <w:tcW w:w="2130" w:type="pct"/>
          </w:tcPr>
          <w:p w14:paraId="24C6E697" w14:textId="77777777" w:rsidR="00685E21" w:rsidRPr="00296A87" w:rsidRDefault="00685E21" w:rsidP="00E02886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96A87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2870" w:type="pct"/>
          </w:tcPr>
          <w:p w14:paraId="7D8900C0" w14:textId="0C6291E1" w:rsidR="00685E21" w:rsidRPr="00F32D03" w:rsidRDefault="00BA0024" w:rsidP="00E02886">
            <w:pPr>
              <w:jc w:val="both"/>
              <w:rPr>
                <w:color w:val="FF0000"/>
              </w:rPr>
            </w:pPr>
            <w:r w:rsidRPr="00F32D03">
              <w:rPr>
                <w:color w:val="FF0000"/>
              </w:rPr>
              <w:t>кандидат технических наук</w:t>
            </w:r>
          </w:p>
        </w:tc>
      </w:tr>
      <w:tr w:rsidR="00685E21" w:rsidRPr="00296A87" w14:paraId="205AD8E8" w14:textId="77777777" w:rsidTr="005F74CC">
        <w:tc>
          <w:tcPr>
            <w:tcW w:w="2130" w:type="pct"/>
          </w:tcPr>
          <w:p w14:paraId="5F7DF238" w14:textId="77777777" w:rsidR="00685E21" w:rsidRPr="00296A87" w:rsidRDefault="00685E21" w:rsidP="00E02886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96A87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2870" w:type="pct"/>
          </w:tcPr>
          <w:p w14:paraId="7DC24194" w14:textId="16BB06D7" w:rsidR="00685E21" w:rsidRPr="00F32D03" w:rsidRDefault="00BA0024" w:rsidP="00E02886">
            <w:pPr>
              <w:jc w:val="both"/>
              <w:rPr>
                <w:color w:val="FF0000"/>
              </w:rPr>
            </w:pPr>
            <w:r w:rsidRPr="00F32D03">
              <w:rPr>
                <w:color w:val="FF0000"/>
              </w:rPr>
              <w:t>доцент</w:t>
            </w:r>
          </w:p>
        </w:tc>
      </w:tr>
      <w:tr w:rsidR="00E025B9" w:rsidRPr="00296A87" w14:paraId="68BE42F8" w14:textId="77777777" w:rsidTr="005F74CC">
        <w:tc>
          <w:tcPr>
            <w:tcW w:w="2130" w:type="pct"/>
          </w:tcPr>
          <w:p w14:paraId="5E7C674B" w14:textId="74838553" w:rsidR="00E025B9" w:rsidRPr="00296A87" w:rsidRDefault="00E025B9" w:rsidP="00E02886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Место работы </w:t>
            </w:r>
            <w:r w:rsidRPr="00E025B9">
              <w:rPr>
                <w:rFonts w:ascii="Arial" w:hAnsi="Arial" w:cs="Arial"/>
                <w:color w:val="000000"/>
                <w:sz w:val="20"/>
                <w:szCs w:val="20"/>
              </w:rPr>
              <w:t>(полное название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университета, вуза</w:t>
            </w:r>
            <w:r w:rsidRPr="00E025B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0" w:type="pct"/>
          </w:tcPr>
          <w:p w14:paraId="65938E12" w14:textId="1AAEA8BE" w:rsidR="00E025B9" w:rsidRPr="00296A87" w:rsidRDefault="00D002BA" w:rsidP="00BE345B">
            <w:pPr>
              <w:jc w:val="both"/>
              <w:rPr>
                <w:color w:val="000000"/>
              </w:rPr>
            </w:pPr>
            <w:r w:rsidRPr="0015684E">
              <w:t>Белорусский государственный университет информатики и радиоэлектроники</w:t>
            </w:r>
          </w:p>
        </w:tc>
      </w:tr>
      <w:tr w:rsidR="00685E21" w:rsidRPr="00296A87" w14:paraId="24A5A20D" w14:textId="77777777" w:rsidTr="005F74CC">
        <w:tc>
          <w:tcPr>
            <w:tcW w:w="2130" w:type="pct"/>
          </w:tcPr>
          <w:p w14:paraId="584005C9" w14:textId="77777777" w:rsidR="00685E21" w:rsidRPr="00296A87" w:rsidRDefault="00685E21" w:rsidP="00E02886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96A87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Должность, кафедра</w:t>
            </w:r>
          </w:p>
        </w:tc>
        <w:tc>
          <w:tcPr>
            <w:tcW w:w="2870" w:type="pct"/>
          </w:tcPr>
          <w:p w14:paraId="2B2AD121" w14:textId="75E1EBB3" w:rsidR="00685E21" w:rsidRPr="00296A87" w:rsidRDefault="00D002BA" w:rsidP="00BE34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доцент кафедры ПИКС</w:t>
            </w:r>
          </w:p>
        </w:tc>
      </w:tr>
    </w:tbl>
    <w:p w14:paraId="01469602" w14:textId="77777777" w:rsidR="00685E21" w:rsidRPr="00296A87" w:rsidRDefault="00685E21" w:rsidP="001432BA">
      <w:pPr>
        <w:jc w:val="both"/>
        <w:rPr>
          <w:rFonts w:ascii="Bookman Old Style" w:hAnsi="Bookman Old Style" w:cs="Arial"/>
          <w:b/>
          <w:color w:val="000000"/>
          <w:sz w:val="26"/>
          <w:szCs w:val="26"/>
        </w:rPr>
      </w:pPr>
    </w:p>
    <w:p w14:paraId="0BF57092" w14:textId="39C6632B" w:rsidR="00685E21" w:rsidRPr="005F74CC" w:rsidRDefault="00685E21" w:rsidP="001432BA">
      <w:pPr>
        <w:jc w:val="center"/>
        <w:rPr>
          <w:rFonts w:ascii="Arial" w:hAnsi="Arial" w:cs="Arial"/>
          <w:b/>
          <w:color w:val="000000"/>
        </w:rPr>
      </w:pPr>
      <w:r w:rsidRPr="005F74CC">
        <w:rPr>
          <w:rFonts w:ascii="Arial" w:hAnsi="Arial" w:cs="Arial"/>
          <w:b/>
          <w:color w:val="000000"/>
        </w:rPr>
        <w:t>2.Учебный процесс</w:t>
      </w:r>
    </w:p>
    <w:p w14:paraId="46311C3E" w14:textId="57B37299" w:rsidR="00E025B9" w:rsidRPr="005F74CC" w:rsidRDefault="00E025B9">
      <w:pPr>
        <w:rPr>
          <w:sz w:val="16"/>
          <w:szCs w:val="1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91"/>
        <w:gridCol w:w="3967"/>
        <w:gridCol w:w="706"/>
        <w:gridCol w:w="570"/>
        <w:gridCol w:w="1265"/>
        <w:gridCol w:w="1845"/>
      </w:tblGrid>
      <w:tr w:rsidR="005F74CC" w:rsidRPr="005F74CC" w14:paraId="7ADB0B81" w14:textId="77777777" w:rsidTr="00B95C3D">
        <w:trPr>
          <w:tblHeader/>
        </w:trPr>
        <w:tc>
          <w:tcPr>
            <w:tcW w:w="530" w:type="pct"/>
            <w:vMerge w:val="restart"/>
            <w:vAlign w:val="center"/>
          </w:tcPr>
          <w:p w14:paraId="37B9E72F" w14:textId="77777777" w:rsidR="005F74CC" w:rsidRPr="005E2CA4" w:rsidRDefault="005F74CC" w:rsidP="005F74C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2CA4">
              <w:rPr>
                <w:rFonts w:ascii="Arial" w:hAnsi="Arial" w:cs="Arial"/>
                <w:b/>
                <w:color w:val="000000"/>
                <w:sz w:val="22"/>
                <w:szCs w:val="22"/>
              </w:rPr>
              <w:t>№</w:t>
            </w:r>
          </w:p>
          <w:p w14:paraId="18DBAC5B" w14:textId="71E6B5FC" w:rsidR="005F74CC" w:rsidRPr="005F74CC" w:rsidRDefault="005F74CC" w:rsidP="005F74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п/</w:t>
            </w:r>
            <w:r w:rsidRPr="005E2CA4">
              <w:rPr>
                <w:rFonts w:ascii="Arial" w:hAnsi="Arial" w:cs="Arial"/>
                <w:b/>
                <w:color w:val="000000"/>
                <w:sz w:val="22"/>
                <w:szCs w:val="22"/>
              </w:rPr>
              <w:t>п</w:t>
            </w:r>
          </w:p>
        </w:tc>
        <w:tc>
          <w:tcPr>
            <w:tcW w:w="2123" w:type="pct"/>
            <w:vMerge w:val="restart"/>
            <w:vAlign w:val="center"/>
          </w:tcPr>
          <w:p w14:paraId="3AE0826D" w14:textId="77777777" w:rsidR="005F74CC" w:rsidRPr="005E2CA4" w:rsidRDefault="005F74CC" w:rsidP="005F74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2CA4">
              <w:rPr>
                <w:rFonts w:ascii="Arial" w:hAnsi="Arial" w:cs="Arial"/>
                <w:b/>
                <w:sz w:val="22"/>
                <w:szCs w:val="22"/>
              </w:rPr>
              <w:t>Наименование циклов</w:t>
            </w:r>
          </w:p>
          <w:p w14:paraId="3E6FCC64" w14:textId="51F86F6E" w:rsidR="005F74CC" w:rsidRPr="005F74CC" w:rsidRDefault="005F74CC" w:rsidP="005F74CC">
            <w:pPr>
              <w:jc w:val="center"/>
              <w:rPr>
                <w:b/>
                <w:bCs/>
                <w:sz w:val="24"/>
                <w:szCs w:val="24"/>
              </w:rPr>
            </w:pPr>
            <w:r w:rsidRPr="005E2CA4">
              <w:rPr>
                <w:rFonts w:ascii="Arial" w:hAnsi="Arial" w:cs="Arial"/>
                <w:b/>
                <w:sz w:val="22"/>
                <w:szCs w:val="22"/>
              </w:rPr>
              <w:t>и дисциплин</w:t>
            </w:r>
          </w:p>
        </w:tc>
        <w:tc>
          <w:tcPr>
            <w:tcW w:w="683" w:type="pct"/>
            <w:gridSpan w:val="2"/>
            <w:vAlign w:val="center"/>
          </w:tcPr>
          <w:p w14:paraId="58B91468" w14:textId="75CA8D35" w:rsidR="005F74CC" w:rsidRPr="005F74CC" w:rsidRDefault="005F74CC" w:rsidP="005F74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74CC">
              <w:rPr>
                <w:rFonts w:ascii="Arial" w:hAnsi="Arial" w:cs="Arial"/>
                <w:b/>
                <w:bCs/>
                <w:sz w:val="22"/>
                <w:szCs w:val="22"/>
              </w:rPr>
              <w:t>Семестр</w:t>
            </w:r>
          </w:p>
        </w:tc>
        <w:tc>
          <w:tcPr>
            <w:tcW w:w="677" w:type="pct"/>
            <w:vMerge w:val="restart"/>
            <w:vAlign w:val="center"/>
          </w:tcPr>
          <w:p w14:paraId="4F50AFA6" w14:textId="4C039607" w:rsidR="005F74CC" w:rsidRPr="005F74CC" w:rsidRDefault="005F74CC" w:rsidP="005F74CC">
            <w:pPr>
              <w:jc w:val="center"/>
              <w:rPr>
                <w:b/>
                <w:bCs/>
                <w:sz w:val="24"/>
                <w:szCs w:val="24"/>
              </w:rPr>
            </w:pPr>
            <w:r w:rsidRPr="005E2CA4">
              <w:rPr>
                <w:rFonts w:ascii="Arial" w:hAnsi="Arial" w:cs="Arial"/>
                <w:b/>
                <w:color w:val="000000"/>
                <w:sz w:val="22"/>
                <w:szCs w:val="22"/>
              </w:rPr>
              <w:t>Форма контроля</w:t>
            </w:r>
          </w:p>
        </w:tc>
        <w:tc>
          <w:tcPr>
            <w:tcW w:w="987" w:type="pct"/>
            <w:vMerge w:val="restart"/>
            <w:vAlign w:val="center"/>
          </w:tcPr>
          <w:p w14:paraId="0E59222F" w14:textId="77777777" w:rsidR="005F74CC" w:rsidRPr="005E2CA4" w:rsidRDefault="005F74CC" w:rsidP="005F74C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2CA4">
              <w:rPr>
                <w:rFonts w:ascii="Arial" w:hAnsi="Arial" w:cs="Arial"/>
                <w:b/>
                <w:color w:val="000000"/>
                <w:sz w:val="22"/>
                <w:szCs w:val="22"/>
              </w:rPr>
              <w:t>Полученная оценка</w:t>
            </w:r>
          </w:p>
          <w:p w14:paraId="0C810B11" w14:textId="77777777" w:rsidR="005F74CC" w:rsidRDefault="005F74CC" w:rsidP="005F74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CA4">
              <w:rPr>
                <w:rFonts w:ascii="Arial" w:hAnsi="Arial" w:cs="Arial"/>
                <w:color w:val="000000"/>
                <w:sz w:val="20"/>
                <w:szCs w:val="20"/>
              </w:rPr>
              <w:t xml:space="preserve">(цифрой и </w:t>
            </w:r>
          </w:p>
          <w:p w14:paraId="656F5349" w14:textId="4D92422C" w:rsidR="005F74CC" w:rsidRPr="005F74CC" w:rsidRDefault="005F74CC" w:rsidP="005F74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Pr="005E2CA4">
              <w:rPr>
                <w:rFonts w:ascii="Arial" w:hAnsi="Arial" w:cs="Arial"/>
                <w:color w:val="000000"/>
                <w:sz w:val="20"/>
                <w:szCs w:val="20"/>
              </w:rPr>
              <w:t>рописью)</w:t>
            </w:r>
          </w:p>
        </w:tc>
      </w:tr>
      <w:tr w:rsidR="00B95C3D" w:rsidRPr="005F74CC" w14:paraId="080B859C" w14:textId="77777777" w:rsidTr="00B95C3D">
        <w:trPr>
          <w:cantSplit/>
          <w:trHeight w:val="1296"/>
        </w:trPr>
        <w:tc>
          <w:tcPr>
            <w:tcW w:w="530" w:type="pct"/>
            <w:vMerge/>
            <w:vAlign w:val="center"/>
          </w:tcPr>
          <w:p w14:paraId="3D57B93F" w14:textId="77777777" w:rsidR="005F74CC" w:rsidRPr="005F74CC" w:rsidRDefault="005F74CC" w:rsidP="005F74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3" w:type="pct"/>
            <w:vMerge/>
            <w:vAlign w:val="center"/>
          </w:tcPr>
          <w:p w14:paraId="696A723D" w14:textId="77777777" w:rsidR="005F74CC" w:rsidRPr="005F74CC" w:rsidRDefault="005F74CC" w:rsidP="005F74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textDirection w:val="btLr"/>
            <w:vAlign w:val="center"/>
          </w:tcPr>
          <w:p w14:paraId="33AD6B86" w14:textId="724D509D" w:rsidR="005F74CC" w:rsidRPr="005F74CC" w:rsidRDefault="005F74CC" w:rsidP="005F74C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W w:w="305" w:type="pct"/>
            <w:textDirection w:val="btLr"/>
            <w:vAlign w:val="center"/>
          </w:tcPr>
          <w:p w14:paraId="1F02B399" w14:textId="10C907AA" w:rsidR="005F74CC" w:rsidRPr="005F74CC" w:rsidRDefault="005F74CC" w:rsidP="005F74C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677" w:type="pct"/>
            <w:vMerge/>
            <w:vAlign w:val="center"/>
          </w:tcPr>
          <w:p w14:paraId="45B0A5BC" w14:textId="77777777" w:rsidR="005F74CC" w:rsidRPr="005F74CC" w:rsidRDefault="005F74CC" w:rsidP="005F74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7" w:type="pct"/>
            <w:vMerge/>
            <w:vAlign w:val="center"/>
          </w:tcPr>
          <w:p w14:paraId="24D2FD22" w14:textId="77777777" w:rsidR="005F74CC" w:rsidRPr="005F74CC" w:rsidRDefault="005F74CC" w:rsidP="005F74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17FD" w14:paraId="3994B1AF" w14:textId="77777777" w:rsidTr="00B95C3D">
        <w:tc>
          <w:tcPr>
            <w:tcW w:w="530" w:type="pct"/>
            <w:shd w:val="clear" w:color="auto" w:fill="auto"/>
          </w:tcPr>
          <w:p w14:paraId="3D117781" w14:textId="2628AFEB" w:rsidR="004017FD" w:rsidRPr="00E46C34" w:rsidRDefault="004017FD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1.</w:t>
            </w:r>
          </w:p>
        </w:tc>
        <w:tc>
          <w:tcPr>
            <w:tcW w:w="4470" w:type="pct"/>
            <w:gridSpan w:val="5"/>
            <w:shd w:val="clear" w:color="auto" w:fill="auto"/>
          </w:tcPr>
          <w:p w14:paraId="5C708943" w14:textId="35C1300B" w:rsidR="004017FD" w:rsidRPr="00E46C34" w:rsidRDefault="004017FD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b/>
                <w:bCs/>
                <w:sz w:val="24"/>
                <w:szCs w:val="24"/>
              </w:rPr>
              <w:t>Государственный компонент</w:t>
            </w:r>
          </w:p>
        </w:tc>
      </w:tr>
      <w:tr w:rsidR="00133A5A" w14:paraId="43DC07AA" w14:textId="77777777" w:rsidTr="00133A5A">
        <w:tc>
          <w:tcPr>
            <w:tcW w:w="530" w:type="pct"/>
            <w:shd w:val="clear" w:color="auto" w:fill="auto"/>
          </w:tcPr>
          <w:p w14:paraId="18715DCB" w14:textId="3F38D4B5" w:rsidR="00133A5A" w:rsidRPr="00E46C34" w:rsidRDefault="00133A5A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1.1.</w:t>
            </w:r>
          </w:p>
        </w:tc>
        <w:tc>
          <w:tcPr>
            <w:tcW w:w="4470" w:type="pct"/>
            <w:gridSpan w:val="5"/>
            <w:shd w:val="clear" w:color="auto" w:fill="auto"/>
          </w:tcPr>
          <w:p w14:paraId="4D30E969" w14:textId="239AD089" w:rsidR="00133A5A" w:rsidRPr="00E46C34" w:rsidRDefault="00133A5A" w:rsidP="00133A5A">
            <w:pPr>
              <w:rPr>
                <w:sz w:val="24"/>
                <w:szCs w:val="24"/>
              </w:rPr>
            </w:pPr>
            <w:r w:rsidRPr="00362C2E">
              <w:rPr>
                <w:b/>
                <w:bCs/>
                <w:i/>
                <w:iCs/>
                <w:sz w:val="24"/>
                <w:szCs w:val="24"/>
              </w:rPr>
              <w:t>Модуль «Инновационная деятельность»</w:t>
            </w:r>
          </w:p>
        </w:tc>
      </w:tr>
      <w:tr w:rsidR="00B95C3D" w14:paraId="0AAEA5BA" w14:textId="77777777" w:rsidTr="00B95C3D">
        <w:tc>
          <w:tcPr>
            <w:tcW w:w="530" w:type="pct"/>
            <w:shd w:val="clear" w:color="auto" w:fill="auto"/>
          </w:tcPr>
          <w:p w14:paraId="6B1ED60D" w14:textId="32700AA6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1.1.1</w:t>
            </w:r>
          </w:p>
        </w:tc>
        <w:tc>
          <w:tcPr>
            <w:tcW w:w="2123" w:type="pct"/>
            <w:shd w:val="clear" w:color="auto" w:fill="auto"/>
          </w:tcPr>
          <w:p w14:paraId="1906B400" w14:textId="0F55419F" w:rsidR="005F74CC" w:rsidRPr="00E46C34" w:rsidRDefault="005F74CC" w:rsidP="005F74CC">
            <w:pPr>
              <w:jc w:val="both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Методы управления проектами и рисками</w:t>
            </w:r>
          </w:p>
        </w:tc>
        <w:tc>
          <w:tcPr>
            <w:tcW w:w="378" w:type="pct"/>
            <w:shd w:val="clear" w:color="auto" w:fill="auto"/>
          </w:tcPr>
          <w:p w14:paraId="31342078" w14:textId="54C336E5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14:paraId="37CE6579" w14:textId="5DB7C2A5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14:paraId="0417B08C" w14:textId="74ED1A68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987" w:type="pct"/>
          </w:tcPr>
          <w:p w14:paraId="1BDC9951" w14:textId="5A686C1A" w:rsidR="005F74CC" w:rsidRPr="00C766E5" w:rsidRDefault="00902C62" w:rsidP="005F74CC">
            <w:pPr>
              <w:jc w:val="center"/>
              <w:rPr>
                <w:color w:val="FF0000"/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9</w:t>
            </w:r>
          </w:p>
        </w:tc>
      </w:tr>
      <w:tr w:rsidR="00B95C3D" w14:paraId="0BCBC3EB" w14:textId="77777777" w:rsidTr="00B95C3D">
        <w:tc>
          <w:tcPr>
            <w:tcW w:w="530" w:type="pct"/>
            <w:shd w:val="clear" w:color="auto" w:fill="auto"/>
          </w:tcPr>
          <w:p w14:paraId="691885D8" w14:textId="71CD088A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1.1.2</w:t>
            </w:r>
          </w:p>
        </w:tc>
        <w:tc>
          <w:tcPr>
            <w:tcW w:w="2123" w:type="pct"/>
            <w:shd w:val="clear" w:color="auto" w:fill="auto"/>
          </w:tcPr>
          <w:p w14:paraId="6CD38EED" w14:textId="61CD9B47" w:rsidR="005F74CC" w:rsidRPr="00E46C34" w:rsidRDefault="005F74CC" w:rsidP="005F74CC">
            <w:pPr>
              <w:jc w:val="both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Инновационные технологии проектирования и производства электронных систем</w:t>
            </w:r>
          </w:p>
        </w:tc>
        <w:tc>
          <w:tcPr>
            <w:tcW w:w="378" w:type="pct"/>
            <w:shd w:val="clear" w:color="auto" w:fill="auto"/>
          </w:tcPr>
          <w:p w14:paraId="0B1F03AD" w14:textId="27CAEA75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14:paraId="3FDCB4C7" w14:textId="6DB32455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14:paraId="11100139" w14:textId="471AF21B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987" w:type="pct"/>
          </w:tcPr>
          <w:p w14:paraId="2E0BB3C3" w14:textId="7CB846E7" w:rsidR="005F74CC" w:rsidRPr="00C766E5" w:rsidRDefault="009C4CD6" w:rsidP="005F74CC">
            <w:pPr>
              <w:jc w:val="center"/>
              <w:rPr>
                <w:color w:val="FF0000"/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8</w:t>
            </w:r>
          </w:p>
        </w:tc>
      </w:tr>
      <w:tr w:rsidR="00133A5A" w14:paraId="3A65A682" w14:textId="77777777" w:rsidTr="00133A5A">
        <w:tc>
          <w:tcPr>
            <w:tcW w:w="530" w:type="pct"/>
            <w:shd w:val="clear" w:color="auto" w:fill="auto"/>
          </w:tcPr>
          <w:p w14:paraId="2327BE07" w14:textId="1579728E" w:rsidR="00133A5A" w:rsidRPr="00E46C34" w:rsidRDefault="00133A5A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1.2</w:t>
            </w:r>
          </w:p>
        </w:tc>
        <w:tc>
          <w:tcPr>
            <w:tcW w:w="4470" w:type="pct"/>
            <w:gridSpan w:val="5"/>
            <w:shd w:val="clear" w:color="auto" w:fill="auto"/>
          </w:tcPr>
          <w:p w14:paraId="09A472AD" w14:textId="06B35946" w:rsidR="00133A5A" w:rsidRPr="00E46C34" w:rsidRDefault="00133A5A" w:rsidP="00133A5A">
            <w:pPr>
              <w:rPr>
                <w:sz w:val="24"/>
                <w:szCs w:val="24"/>
              </w:rPr>
            </w:pPr>
            <w:r w:rsidRPr="00362C2E">
              <w:rPr>
                <w:b/>
                <w:bCs/>
                <w:i/>
                <w:iCs/>
                <w:sz w:val="24"/>
                <w:szCs w:val="24"/>
              </w:rPr>
              <w:t>Модуль «Моделирование и оптимизация электронных систем</w:t>
            </w:r>
            <w:r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362C2E">
              <w:rPr>
                <w:b/>
                <w:bCs/>
                <w:i/>
                <w:iCs/>
                <w:sz w:val="24"/>
                <w:szCs w:val="24"/>
              </w:rPr>
              <w:t>и технологий»</w:t>
            </w:r>
          </w:p>
        </w:tc>
      </w:tr>
      <w:tr w:rsidR="00B95C3D" w14:paraId="337D6C69" w14:textId="77777777" w:rsidTr="00B95C3D">
        <w:tc>
          <w:tcPr>
            <w:tcW w:w="530" w:type="pct"/>
            <w:shd w:val="clear" w:color="auto" w:fill="auto"/>
          </w:tcPr>
          <w:p w14:paraId="68B18964" w14:textId="1754416A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1.2.1</w:t>
            </w:r>
          </w:p>
        </w:tc>
        <w:tc>
          <w:tcPr>
            <w:tcW w:w="2123" w:type="pct"/>
            <w:shd w:val="clear" w:color="auto" w:fill="auto"/>
          </w:tcPr>
          <w:p w14:paraId="7DF0B52A" w14:textId="165E35FC" w:rsidR="005F74CC" w:rsidRPr="00E46C34" w:rsidRDefault="005F74CC" w:rsidP="005F74CC">
            <w:pPr>
              <w:jc w:val="both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Математическое моделирование и оптимизация технологических процессов</w:t>
            </w:r>
          </w:p>
        </w:tc>
        <w:tc>
          <w:tcPr>
            <w:tcW w:w="378" w:type="pct"/>
            <w:shd w:val="clear" w:color="auto" w:fill="auto"/>
          </w:tcPr>
          <w:p w14:paraId="1663056B" w14:textId="7A05ED68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14:paraId="6FD3A8C5" w14:textId="22732C5D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25FE71AC" w14:textId="3DBBDD71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987" w:type="pct"/>
          </w:tcPr>
          <w:p w14:paraId="2D5BA0BD" w14:textId="44ADF46B" w:rsidR="005F74CC" w:rsidRPr="00C766E5" w:rsidRDefault="005C5480" w:rsidP="005F74CC">
            <w:pPr>
              <w:jc w:val="center"/>
              <w:rPr>
                <w:color w:val="FF0000"/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Зачет</w:t>
            </w:r>
          </w:p>
        </w:tc>
      </w:tr>
      <w:tr w:rsidR="00B95C3D" w14:paraId="4B79B0D6" w14:textId="77777777" w:rsidTr="00B95C3D">
        <w:tc>
          <w:tcPr>
            <w:tcW w:w="530" w:type="pct"/>
            <w:shd w:val="clear" w:color="auto" w:fill="auto"/>
          </w:tcPr>
          <w:p w14:paraId="6DB4D427" w14:textId="3779A2A2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1.2.2</w:t>
            </w:r>
          </w:p>
        </w:tc>
        <w:tc>
          <w:tcPr>
            <w:tcW w:w="2123" w:type="pct"/>
            <w:shd w:val="clear" w:color="auto" w:fill="auto"/>
          </w:tcPr>
          <w:p w14:paraId="4D3BDE78" w14:textId="5060F931" w:rsidR="005F74CC" w:rsidRPr="00E46C34" w:rsidRDefault="005F74CC" w:rsidP="005F74CC">
            <w:pPr>
              <w:jc w:val="both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Моделирование и оптимальное проектирование технических систем</w:t>
            </w:r>
          </w:p>
        </w:tc>
        <w:tc>
          <w:tcPr>
            <w:tcW w:w="378" w:type="pct"/>
            <w:shd w:val="clear" w:color="auto" w:fill="auto"/>
          </w:tcPr>
          <w:p w14:paraId="0CD276A4" w14:textId="3344AC8F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14:paraId="011E2B47" w14:textId="5071AAF0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14:paraId="7D6EF105" w14:textId="011D7468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987" w:type="pct"/>
          </w:tcPr>
          <w:p w14:paraId="24214FCB" w14:textId="080B5E6C" w:rsidR="005F74CC" w:rsidRPr="00C766E5" w:rsidRDefault="005C5480" w:rsidP="005F74CC">
            <w:pPr>
              <w:jc w:val="center"/>
              <w:rPr>
                <w:color w:val="FF0000"/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9</w:t>
            </w:r>
          </w:p>
        </w:tc>
      </w:tr>
      <w:tr w:rsidR="00133A5A" w14:paraId="55047F54" w14:textId="77777777" w:rsidTr="00133A5A">
        <w:tc>
          <w:tcPr>
            <w:tcW w:w="530" w:type="pct"/>
            <w:shd w:val="clear" w:color="auto" w:fill="auto"/>
          </w:tcPr>
          <w:p w14:paraId="1681EF5D" w14:textId="55D92500" w:rsidR="00133A5A" w:rsidRPr="00E46C34" w:rsidRDefault="00133A5A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1.3</w:t>
            </w:r>
          </w:p>
        </w:tc>
        <w:tc>
          <w:tcPr>
            <w:tcW w:w="4470" w:type="pct"/>
            <w:gridSpan w:val="5"/>
            <w:shd w:val="clear" w:color="auto" w:fill="auto"/>
          </w:tcPr>
          <w:p w14:paraId="4E90A93F" w14:textId="481A67CD" w:rsidR="00133A5A" w:rsidRPr="00E46C34" w:rsidRDefault="00133A5A" w:rsidP="00133A5A">
            <w:pPr>
              <w:rPr>
                <w:sz w:val="24"/>
                <w:szCs w:val="24"/>
              </w:rPr>
            </w:pPr>
            <w:r w:rsidRPr="00362C2E">
              <w:rPr>
                <w:b/>
                <w:bCs/>
                <w:i/>
                <w:iCs/>
                <w:sz w:val="24"/>
                <w:szCs w:val="24"/>
              </w:rPr>
              <w:t>Модуль «Проектирование и производство электронных систем»</w:t>
            </w:r>
          </w:p>
        </w:tc>
      </w:tr>
      <w:tr w:rsidR="00B95C3D" w14:paraId="043DECA4" w14:textId="77777777" w:rsidTr="00B95C3D">
        <w:tc>
          <w:tcPr>
            <w:tcW w:w="530" w:type="pct"/>
            <w:shd w:val="clear" w:color="auto" w:fill="auto"/>
          </w:tcPr>
          <w:p w14:paraId="28958FC3" w14:textId="3387DA77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1.3.1</w:t>
            </w:r>
          </w:p>
        </w:tc>
        <w:tc>
          <w:tcPr>
            <w:tcW w:w="2123" w:type="pct"/>
            <w:shd w:val="clear" w:color="auto" w:fill="auto"/>
          </w:tcPr>
          <w:p w14:paraId="0CB8E1F1" w14:textId="7DD4D1C8" w:rsidR="005F74CC" w:rsidRPr="00E46C34" w:rsidRDefault="005F74CC" w:rsidP="005F74CC">
            <w:pPr>
              <w:jc w:val="both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Компьютерные системы проектирования и автоматизация производства</w:t>
            </w:r>
          </w:p>
        </w:tc>
        <w:tc>
          <w:tcPr>
            <w:tcW w:w="378" w:type="pct"/>
            <w:shd w:val="clear" w:color="auto" w:fill="auto"/>
          </w:tcPr>
          <w:p w14:paraId="2BC09393" w14:textId="5557B8A0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14:paraId="15EA2AA6" w14:textId="32752C76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5372D747" w14:textId="5EB0BFD3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987" w:type="pct"/>
          </w:tcPr>
          <w:p w14:paraId="77B9A8BD" w14:textId="3DD3AE0D" w:rsidR="005F74CC" w:rsidRPr="00E46C34" w:rsidRDefault="005C5480" w:rsidP="005F74CC">
            <w:pPr>
              <w:jc w:val="center"/>
              <w:rPr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Зачет</w:t>
            </w:r>
          </w:p>
        </w:tc>
      </w:tr>
      <w:tr w:rsidR="00B95C3D" w14:paraId="1651518E" w14:textId="77777777" w:rsidTr="00B95C3D">
        <w:tc>
          <w:tcPr>
            <w:tcW w:w="530" w:type="pct"/>
            <w:shd w:val="clear" w:color="auto" w:fill="auto"/>
          </w:tcPr>
          <w:p w14:paraId="56AC023B" w14:textId="54378754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lastRenderedPageBreak/>
              <w:t>1.3.2</w:t>
            </w:r>
          </w:p>
        </w:tc>
        <w:tc>
          <w:tcPr>
            <w:tcW w:w="2123" w:type="pct"/>
            <w:shd w:val="clear" w:color="auto" w:fill="auto"/>
          </w:tcPr>
          <w:p w14:paraId="1FDE632F" w14:textId="714F80E6" w:rsidR="005F74CC" w:rsidRPr="00E46C34" w:rsidRDefault="005F74CC" w:rsidP="005F74CC">
            <w:pPr>
              <w:jc w:val="both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Аддитивные технологии инновационного производства</w:t>
            </w:r>
          </w:p>
        </w:tc>
        <w:tc>
          <w:tcPr>
            <w:tcW w:w="378" w:type="pct"/>
            <w:shd w:val="clear" w:color="auto" w:fill="auto"/>
          </w:tcPr>
          <w:p w14:paraId="318FBC12" w14:textId="1210DA2A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14:paraId="722EC8A4" w14:textId="2152AFF0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14:paraId="07D42E13" w14:textId="50A9DDA7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987" w:type="pct"/>
          </w:tcPr>
          <w:p w14:paraId="71F830FE" w14:textId="4755E93A" w:rsidR="005F74CC" w:rsidRPr="00E46C34" w:rsidRDefault="005C5480" w:rsidP="005F74CC">
            <w:pPr>
              <w:jc w:val="center"/>
              <w:rPr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9</w:t>
            </w:r>
          </w:p>
        </w:tc>
      </w:tr>
      <w:tr w:rsidR="00133A5A" w14:paraId="2D41B9CB" w14:textId="77777777" w:rsidTr="00133A5A">
        <w:tc>
          <w:tcPr>
            <w:tcW w:w="530" w:type="pct"/>
            <w:shd w:val="clear" w:color="auto" w:fill="auto"/>
          </w:tcPr>
          <w:p w14:paraId="48B26032" w14:textId="0929EB63" w:rsidR="00133A5A" w:rsidRPr="00E46C34" w:rsidRDefault="00133A5A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1.4</w:t>
            </w:r>
          </w:p>
        </w:tc>
        <w:tc>
          <w:tcPr>
            <w:tcW w:w="4470" w:type="pct"/>
            <w:gridSpan w:val="5"/>
            <w:shd w:val="clear" w:color="auto" w:fill="auto"/>
          </w:tcPr>
          <w:p w14:paraId="47E09AA4" w14:textId="7FCB3879" w:rsidR="00133A5A" w:rsidRPr="00E46C34" w:rsidRDefault="00133A5A" w:rsidP="00133A5A">
            <w:pPr>
              <w:rPr>
                <w:sz w:val="24"/>
                <w:szCs w:val="24"/>
              </w:rPr>
            </w:pPr>
            <w:r w:rsidRPr="00362C2E">
              <w:rPr>
                <w:b/>
                <w:bCs/>
                <w:i/>
                <w:iCs/>
                <w:sz w:val="24"/>
                <w:szCs w:val="24"/>
              </w:rPr>
              <w:t>Модуль «Научно-исследовательская работа»</w:t>
            </w:r>
          </w:p>
        </w:tc>
      </w:tr>
      <w:tr w:rsidR="00B95C3D" w14:paraId="6C6B7D94" w14:textId="77777777" w:rsidTr="00B95C3D">
        <w:trPr>
          <w:trHeight w:val="213"/>
        </w:trPr>
        <w:tc>
          <w:tcPr>
            <w:tcW w:w="530" w:type="pct"/>
            <w:vMerge w:val="restart"/>
            <w:shd w:val="clear" w:color="auto" w:fill="auto"/>
          </w:tcPr>
          <w:p w14:paraId="4D8175B7" w14:textId="1F8E5D2F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1.4.1</w:t>
            </w:r>
          </w:p>
        </w:tc>
        <w:tc>
          <w:tcPr>
            <w:tcW w:w="2123" w:type="pct"/>
            <w:vMerge w:val="restart"/>
            <w:shd w:val="clear" w:color="auto" w:fill="auto"/>
          </w:tcPr>
          <w:p w14:paraId="7A8DC691" w14:textId="3399A4C6" w:rsidR="005F74CC" w:rsidRPr="00E46C34" w:rsidRDefault="005F74CC" w:rsidP="005F74CC">
            <w:pPr>
              <w:jc w:val="both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Научно-исследовательский семинар</w:t>
            </w:r>
          </w:p>
        </w:tc>
        <w:tc>
          <w:tcPr>
            <w:tcW w:w="378" w:type="pct"/>
            <w:shd w:val="clear" w:color="auto" w:fill="auto"/>
          </w:tcPr>
          <w:p w14:paraId="765CDC15" w14:textId="77777777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14:paraId="3CBB735A" w14:textId="590E225B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</w:tcPr>
          <w:p w14:paraId="7ACA5124" w14:textId="190DC297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987" w:type="pct"/>
          </w:tcPr>
          <w:p w14:paraId="3A3D9CF4" w14:textId="16881446" w:rsidR="005F74CC" w:rsidRPr="00C766E5" w:rsidRDefault="005F74CC" w:rsidP="005F74CC">
            <w:pPr>
              <w:jc w:val="center"/>
              <w:rPr>
                <w:color w:val="FF0000"/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Зачет</w:t>
            </w:r>
          </w:p>
        </w:tc>
      </w:tr>
      <w:tr w:rsidR="00B95C3D" w14:paraId="0BBC0D5F" w14:textId="77777777" w:rsidTr="00B95C3D">
        <w:trPr>
          <w:trHeight w:val="212"/>
        </w:trPr>
        <w:tc>
          <w:tcPr>
            <w:tcW w:w="530" w:type="pct"/>
            <w:vMerge/>
            <w:shd w:val="clear" w:color="auto" w:fill="auto"/>
          </w:tcPr>
          <w:p w14:paraId="1D49D900" w14:textId="77777777" w:rsidR="005F74CC" w:rsidRPr="00362C2E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pct"/>
            <w:vMerge/>
            <w:shd w:val="clear" w:color="auto" w:fill="auto"/>
          </w:tcPr>
          <w:p w14:paraId="35168AB9" w14:textId="77777777" w:rsidR="005F74CC" w:rsidRPr="00362C2E" w:rsidRDefault="005F74CC" w:rsidP="005F7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</w:tcPr>
          <w:p w14:paraId="03A7C4A4" w14:textId="77777777" w:rsidR="005F74CC" w:rsidRPr="00362C2E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14:paraId="488E2F62" w14:textId="0E48DEB2" w:rsidR="005F74CC" w:rsidRPr="00362C2E" w:rsidRDefault="005F74CC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7" w:type="pct"/>
          </w:tcPr>
          <w:p w14:paraId="15625953" w14:textId="11B5C001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987" w:type="pct"/>
          </w:tcPr>
          <w:p w14:paraId="11BC9C12" w14:textId="7D7E8589" w:rsidR="005F74CC" w:rsidRPr="00C766E5" w:rsidRDefault="005F74CC" w:rsidP="005F74CC">
            <w:pPr>
              <w:jc w:val="center"/>
              <w:rPr>
                <w:color w:val="FF0000"/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Зачет</w:t>
            </w:r>
          </w:p>
        </w:tc>
      </w:tr>
      <w:tr w:rsidR="00DC0BD3" w14:paraId="37FC24A6" w14:textId="77777777" w:rsidTr="00DC0BD3">
        <w:tc>
          <w:tcPr>
            <w:tcW w:w="530" w:type="pct"/>
            <w:shd w:val="clear" w:color="auto" w:fill="auto"/>
          </w:tcPr>
          <w:p w14:paraId="72BD7DCA" w14:textId="258C386F" w:rsidR="00DC0BD3" w:rsidRPr="00E46C34" w:rsidRDefault="00DC0BD3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2.</w:t>
            </w:r>
          </w:p>
        </w:tc>
        <w:tc>
          <w:tcPr>
            <w:tcW w:w="4470" w:type="pct"/>
            <w:gridSpan w:val="5"/>
            <w:shd w:val="clear" w:color="auto" w:fill="auto"/>
          </w:tcPr>
          <w:p w14:paraId="6A042F9B" w14:textId="20917626" w:rsidR="00DC0BD3" w:rsidRPr="00E46C34" w:rsidRDefault="00DC0BD3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b/>
                <w:bCs/>
                <w:sz w:val="24"/>
                <w:szCs w:val="24"/>
              </w:rPr>
              <w:t>Компонент учреждения высшего образования</w:t>
            </w:r>
          </w:p>
        </w:tc>
      </w:tr>
      <w:tr w:rsidR="00B95C3D" w14:paraId="3AB02041" w14:textId="77777777" w:rsidTr="00B95C3D">
        <w:tc>
          <w:tcPr>
            <w:tcW w:w="530" w:type="pct"/>
            <w:shd w:val="clear" w:color="auto" w:fill="auto"/>
          </w:tcPr>
          <w:p w14:paraId="5F16C766" w14:textId="2BBE3EFC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2.1</w:t>
            </w:r>
          </w:p>
        </w:tc>
        <w:tc>
          <w:tcPr>
            <w:tcW w:w="2123" w:type="pct"/>
            <w:shd w:val="clear" w:color="auto" w:fill="auto"/>
          </w:tcPr>
          <w:p w14:paraId="07EC7EC2" w14:textId="3C831141" w:rsidR="005F74CC" w:rsidRPr="00DC0BD3" w:rsidRDefault="005F74CC" w:rsidP="00DC0BD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62C2E">
              <w:rPr>
                <w:b/>
                <w:bCs/>
                <w:i/>
                <w:iCs/>
                <w:sz w:val="24"/>
                <w:szCs w:val="24"/>
              </w:rPr>
              <w:t>Коммерциализация результатов научно-исследовательской деятельности</w:t>
            </w:r>
          </w:p>
        </w:tc>
        <w:tc>
          <w:tcPr>
            <w:tcW w:w="378" w:type="pct"/>
            <w:shd w:val="clear" w:color="auto" w:fill="auto"/>
          </w:tcPr>
          <w:p w14:paraId="16C77EC5" w14:textId="341C55DA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14:paraId="7E56F812" w14:textId="41385310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6977C6B1" w14:textId="77777777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14:paraId="330E73C1" w14:textId="77777777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</w:tr>
      <w:tr w:rsidR="00B95C3D" w14:paraId="3E4DC056" w14:textId="77777777" w:rsidTr="00B95C3D">
        <w:tc>
          <w:tcPr>
            <w:tcW w:w="530" w:type="pct"/>
            <w:shd w:val="clear" w:color="auto" w:fill="auto"/>
          </w:tcPr>
          <w:p w14:paraId="11D22818" w14:textId="28D77377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2.2</w:t>
            </w:r>
          </w:p>
        </w:tc>
        <w:tc>
          <w:tcPr>
            <w:tcW w:w="2123" w:type="pct"/>
            <w:shd w:val="clear" w:color="auto" w:fill="auto"/>
          </w:tcPr>
          <w:p w14:paraId="4658E953" w14:textId="6C757039" w:rsidR="005F74CC" w:rsidRPr="00DC0BD3" w:rsidRDefault="005F74CC" w:rsidP="00DC0BD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62C2E">
              <w:rPr>
                <w:b/>
                <w:bCs/>
                <w:i/>
                <w:iCs/>
                <w:sz w:val="24"/>
                <w:szCs w:val="24"/>
              </w:rPr>
              <w:t>Кросс-культурные коммуникации</w:t>
            </w:r>
          </w:p>
        </w:tc>
        <w:tc>
          <w:tcPr>
            <w:tcW w:w="378" w:type="pct"/>
            <w:shd w:val="clear" w:color="auto" w:fill="auto"/>
          </w:tcPr>
          <w:p w14:paraId="5BFBEF5D" w14:textId="705F2C4C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14:paraId="6B1AB74C" w14:textId="3E164D89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14:paraId="7AF6C9C1" w14:textId="1FA91FD8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987" w:type="pct"/>
          </w:tcPr>
          <w:p w14:paraId="68A6E7B9" w14:textId="7090A7A8" w:rsidR="005F74CC" w:rsidRPr="00E46C34" w:rsidRDefault="005C5480" w:rsidP="005F74CC">
            <w:pPr>
              <w:jc w:val="center"/>
              <w:rPr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6</w:t>
            </w:r>
          </w:p>
        </w:tc>
      </w:tr>
      <w:tr w:rsidR="00B95C3D" w14:paraId="5E249FCF" w14:textId="77777777" w:rsidTr="00B95C3D">
        <w:tc>
          <w:tcPr>
            <w:tcW w:w="530" w:type="pct"/>
            <w:shd w:val="clear" w:color="auto" w:fill="auto"/>
          </w:tcPr>
          <w:p w14:paraId="5D2F3766" w14:textId="604C2A36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2.3</w:t>
            </w:r>
          </w:p>
        </w:tc>
        <w:tc>
          <w:tcPr>
            <w:tcW w:w="2123" w:type="pct"/>
            <w:shd w:val="clear" w:color="auto" w:fill="auto"/>
          </w:tcPr>
          <w:p w14:paraId="776D247C" w14:textId="64FC327B" w:rsidR="005F74CC" w:rsidRPr="00DC0BD3" w:rsidRDefault="005F74CC" w:rsidP="00DC0BD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62C2E">
              <w:rPr>
                <w:b/>
                <w:bCs/>
                <w:i/>
                <w:iCs/>
                <w:sz w:val="24"/>
                <w:szCs w:val="24"/>
              </w:rPr>
              <w:t>Теория решения изобретательских задач</w:t>
            </w:r>
          </w:p>
        </w:tc>
        <w:tc>
          <w:tcPr>
            <w:tcW w:w="378" w:type="pct"/>
            <w:shd w:val="clear" w:color="auto" w:fill="auto"/>
          </w:tcPr>
          <w:p w14:paraId="311DA07C" w14:textId="3A2982DC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</w:tcPr>
          <w:p w14:paraId="58A27D34" w14:textId="78A9433A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14:paraId="6CAA0AA8" w14:textId="77777777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14:paraId="5267B5E8" w14:textId="77777777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</w:tr>
      <w:tr w:rsidR="00DC0BD3" w14:paraId="049D86D9" w14:textId="77777777" w:rsidTr="00DC0BD3">
        <w:tc>
          <w:tcPr>
            <w:tcW w:w="530" w:type="pct"/>
            <w:shd w:val="clear" w:color="auto" w:fill="auto"/>
          </w:tcPr>
          <w:p w14:paraId="3E13AD21" w14:textId="11DC9241" w:rsidR="00DC0BD3" w:rsidRPr="00E46C34" w:rsidRDefault="00DC0BD3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2.4</w:t>
            </w:r>
          </w:p>
        </w:tc>
        <w:tc>
          <w:tcPr>
            <w:tcW w:w="4470" w:type="pct"/>
            <w:gridSpan w:val="5"/>
            <w:shd w:val="clear" w:color="auto" w:fill="auto"/>
          </w:tcPr>
          <w:p w14:paraId="4872FE6A" w14:textId="3EEC632E" w:rsidR="00DC0BD3" w:rsidRPr="00E46C34" w:rsidRDefault="00DC0BD3" w:rsidP="00DC0BD3">
            <w:pPr>
              <w:rPr>
                <w:sz w:val="24"/>
                <w:szCs w:val="24"/>
              </w:rPr>
            </w:pPr>
            <w:r w:rsidRPr="00362C2E">
              <w:rPr>
                <w:b/>
                <w:bCs/>
                <w:i/>
                <w:iCs/>
                <w:sz w:val="24"/>
                <w:szCs w:val="24"/>
              </w:rPr>
              <w:t>Модуль «Программный инжиниринг»</w:t>
            </w:r>
          </w:p>
        </w:tc>
      </w:tr>
      <w:tr w:rsidR="00B95C3D" w14:paraId="3F200DF8" w14:textId="77777777" w:rsidTr="00B95C3D">
        <w:trPr>
          <w:trHeight w:val="319"/>
        </w:trPr>
        <w:tc>
          <w:tcPr>
            <w:tcW w:w="530" w:type="pct"/>
            <w:vMerge w:val="restart"/>
            <w:shd w:val="clear" w:color="auto" w:fill="auto"/>
          </w:tcPr>
          <w:p w14:paraId="2A4AF6CB" w14:textId="1E35B901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2.4.1</w:t>
            </w:r>
          </w:p>
        </w:tc>
        <w:tc>
          <w:tcPr>
            <w:tcW w:w="2123" w:type="pct"/>
            <w:vMerge w:val="restart"/>
            <w:shd w:val="clear" w:color="auto" w:fill="auto"/>
          </w:tcPr>
          <w:p w14:paraId="18EA99EC" w14:textId="0E072DA3" w:rsidR="005F74CC" w:rsidRPr="00E46C34" w:rsidRDefault="005F74CC" w:rsidP="005F74CC">
            <w:pPr>
              <w:jc w:val="both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Программные инновационные платформы информационных систем</w:t>
            </w:r>
          </w:p>
        </w:tc>
        <w:tc>
          <w:tcPr>
            <w:tcW w:w="378" w:type="pct"/>
            <w:shd w:val="clear" w:color="auto" w:fill="auto"/>
          </w:tcPr>
          <w:p w14:paraId="7B1FB3D8" w14:textId="0A8BF0BF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14:paraId="0A435FC1" w14:textId="359F76BA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</w:tcPr>
          <w:p w14:paraId="55BD335F" w14:textId="0691FDB3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987" w:type="pct"/>
          </w:tcPr>
          <w:p w14:paraId="5668AF8F" w14:textId="79328AE6" w:rsidR="005F74CC" w:rsidRPr="00C766E5" w:rsidRDefault="005C5480" w:rsidP="005F74CC">
            <w:pPr>
              <w:jc w:val="center"/>
              <w:rPr>
                <w:color w:val="FF0000"/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Зачет</w:t>
            </w:r>
          </w:p>
        </w:tc>
      </w:tr>
      <w:tr w:rsidR="00B95C3D" w14:paraId="312042C7" w14:textId="77777777" w:rsidTr="00B95C3D">
        <w:trPr>
          <w:trHeight w:val="318"/>
        </w:trPr>
        <w:tc>
          <w:tcPr>
            <w:tcW w:w="530" w:type="pct"/>
            <w:vMerge/>
            <w:shd w:val="clear" w:color="auto" w:fill="auto"/>
          </w:tcPr>
          <w:p w14:paraId="4B13CA6C" w14:textId="77777777" w:rsidR="005F74CC" w:rsidRPr="00362C2E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pct"/>
            <w:vMerge/>
            <w:shd w:val="clear" w:color="auto" w:fill="auto"/>
          </w:tcPr>
          <w:p w14:paraId="51497FC1" w14:textId="77777777" w:rsidR="005F74CC" w:rsidRPr="00362C2E" w:rsidRDefault="005F74CC" w:rsidP="005F7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</w:tcPr>
          <w:p w14:paraId="0BB6E5E2" w14:textId="419A7EE8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</w:tcPr>
          <w:p w14:paraId="029DCF9E" w14:textId="77777777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14:paraId="7B32A2EE" w14:textId="3B82AF9E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987" w:type="pct"/>
          </w:tcPr>
          <w:p w14:paraId="60A1900E" w14:textId="60868536" w:rsidR="005F74CC" w:rsidRPr="00C766E5" w:rsidRDefault="005C5480" w:rsidP="005F74CC">
            <w:pPr>
              <w:jc w:val="center"/>
              <w:rPr>
                <w:color w:val="FF0000"/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9</w:t>
            </w:r>
          </w:p>
        </w:tc>
      </w:tr>
      <w:tr w:rsidR="00B95C3D" w14:paraId="1415BF3F" w14:textId="77777777" w:rsidTr="00B95C3D">
        <w:tc>
          <w:tcPr>
            <w:tcW w:w="530" w:type="pct"/>
            <w:shd w:val="clear" w:color="auto" w:fill="auto"/>
          </w:tcPr>
          <w:p w14:paraId="4BC4BFA1" w14:textId="3AA24123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2.4.2</w:t>
            </w:r>
          </w:p>
        </w:tc>
        <w:tc>
          <w:tcPr>
            <w:tcW w:w="2123" w:type="pct"/>
            <w:shd w:val="clear" w:color="auto" w:fill="auto"/>
          </w:tcPr>
          <w:p w14:paraId="55F869D7" w14:textId="7DA9B1E1" w:rsidR="005F74CC" w:rsidRPr="00E46C34" w:rsidRDefault="005F74CC" w:rsidP="005F74CC">
            <w:pPr>
              <w:jc w:val="both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Автоматизация инженерных расчетов, анализа и обработки данных</w:t>
            </w:r>
          </w:p>
        </w:tc>
        <w:tc>
          <w:tcPr>
            <w:tcW w:w="378" w:type="pct"/>
            <w:shd w:val="clear" w:color="auto" w:fill="auto"/>
          </w:tcPr>
          <w:p w14:paraId="36013B97" w14:textId="6CAE7D18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14:paraId="6857EB91" w14:textId="6A95AACC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</w:tcPr>
          <w:p w14:paraId="0FF5001B" w14:textId="77777777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14:paraId="4511CAE6" w14:textId="77777777" w:rsidR="005F74CC" w:rsidRPr="00C766E5" w:rsidRDefault="005F74CC" w:rsidP="005F74C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95C3D" w14:paraId="07EBEECF" w14:textId="77777777" w:rsidTr="00B95C3D">
        <w:tc>
          <w:tcPr>
            <w:tcW w:w="530" w:type="pct"/>
            <w:shd w:val="clear" w:color="auto" w:fill="auto"/>
          </w:tcPr>
          <w:p w14:paraId="21568F75" w14:textId="0AC63D63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2.4.3</w:t>
            </w:r>
          </w:p>
        </w:tc>
        <w:tc>
          <w:tcPr>
            <w:tcW w:w="2123" w:type="pct"/>
            <w:shd w:val="clear" w:color="auto" w:fill="auto"/>
          </w:tcPr>
          <w:p w14:paraId="10CA3E7E" w14:textId="722DBA4E" w:rsidR="005F74CC" w:rsidRPr="00E46C34" w:rsidRDefault="005F74CC" w:rsidP="005F74CC">
            <w:pPr>
              <w:jc w:val="both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 xml:space="preserve">Методы машинного обучения </w:t>
            </w:r>
          </w:p>
        </w:tc>
        <w:tc>
          <w:tcPr>
            <w:tcW w:w="378" w:type="pct"/>
            <w:shd w:val="clear" w:color="auto" w:fill="auto"/>
          </w:tcPr>
          <w:p w14:paraId="39CC2A16" w14:textId="5F513D24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14:paraId="68775E50" w14:textId="7D01FFE5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14:paraId="466A187A" w14:textId="36376295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987" w:type="pct"/>
          </w:tcPr>
          <w:p w14:paraId="6F39CBFF" w14:textId="23B14861" w:rsidR="005F74CC" w:rsidRPr="00C766E5" w:rsidRDefault="005C5480" w:rsidP="005F74CC">
            <w:pPr>
              <w:jc w:val="center"/>
              <w:rPr>
                <w:color w:val="FF0000"/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7</w:t>
            </w:r>
          </w:p>
        </w:tc>
      </w:tr>
      <w:tr w:rsidR="00DC0BD3" w14:paraId="61006F1D" w14:textId="77777777" w:rsidTr="00DC0BD3">
        <w:tc>
          <w:tcPr>
            <w:tcW w:w="530" w:type="pct"/>
            <w:shd w:val="clear" w:color="auto" w:fill="auto"/>
          </w:tcPr>
          <w:p w14:paraId="01352FF4" w14:textId="7DECC4F7" w:rsidR="00DC0BD3" w:rsidRPr="00E46C34" w:rsidRDefault="00DC0BD3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2.5</w:t>
            </w:r>
          </w:p>
        </w:tc>
        <w:tc>
          <w:tcPr>
            <w:tcW w:w="4470" w:type="pct"/>
            <w:gridSpan w:val="5"/>
            <w:shd w:val="clear" w:color="auto" w:fill="auto"/>
          </w:tcPr>
          <w:p w14:paraId="559B5BBC" w14:textId="0DC85283" w:rsidR="00DC0BD3" w:rsidRPr="00E46C34" w:rsidRDefault="00DC0BD3" w:rsidP="00DC0BD3">
            <w:pPr>
              <w:rPr>
                <w:sz w:val="24"/>
                <w:szCs w:val="24"/>
              </w:rPr>
            </w:pPr>
            <w:r w:rsidRPr="00362C2E">
              <w:rPr>
                <w:b/>
                <w:bCs/>
                <w:i/>
                <w:iCs/>
                <w:sz w:val="24"/>
                <w:szCs w:val="24"/>
              </w:rPr>
              <w:t>Модуль «Интегрированные информационные системы»</w:t>
            </w:r>
          </w:p>
        </w:tc>
      </w:tr>
      <w:tr w:rsidR="00B95C3D" w14:paraId="3531A51A" w14:textId="77777777" w:rsidTr="00B95C3D">
        <w:tc>
          <w:tcPr>
            <w:tcW w:w="530" w:type="pct"/>
            <w:shd w:val="clear" w:color="auto" w:fill="auto"/>
          </w:tcPr>
          <w:p w14:paraId="68B39961" w14:textId="235E2945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2.5.1</w:t>
            </w:r>
          </w:p>
        </w:tc>
        <w:tc>
          <w:tcPr>
            <w:tcW w:w="2123" w:type="pct"/>
            <w:shd w:val="clear" w:color="auto" w:fill="auto"/>
          </w:tcPr>
          <w:p w14:paraId="4D100304" w14:textId="6E621082" w:rsidR="005F74CC" w:rsidRPr="00E46C34" w:rsidRDefault="005F74CC" w:rsidP="005F74CC">
            <w:pPr>
              <w:jc w:val="both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Численное моделирование физических процессов</w:t>
            </w:r>
          </w:p>
        </w:tc>
        <w:tc>
          <w:tcPr>
            <w:tcW w:w="378" w:type="pct"/>
            <w:shd w:val="clear" w:color="auto" w:fill="auto"/>
          </w:tcPr>
          <w:p w14:paraId="7A50960D" w14:textId="43204044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14:paraId="00997C9E" w14:textId="25320F9C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14:paraId="1B4E71AC" w14:textId="05CDC20D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987" w:type="pct"/>
          </w:tcPr>
          <w:p w14:paraId="2B6B96C6" w14:textId="4D590CEE" w:rsidR="005F74CC" w:rsidRPr="00E46C34" w:rsidRDefault="008A228A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95C3D" w14:paraId="70407748" w14:textId="77777777" w:rsidTr="00B95C3D">
        <w:trPr>
          <w:trHeight w:val="213"/>
        </w:trPr>
        <w:tc>
          <w:tcPr>
            <w:tcW w:w="530" w:type="pct"/>
            <w:vMerge w:val="restart"/>
            <w:shd w:val="clear" w:color="auto" w:fill="auto"/>
          </w:tcPr>
          <w:p w14:paraId="4C97A75E" w14:textId="1FFC1A47" w:rsidR="00B95C3D" w:rsidRPr="00E46C34" w:rsidRDefault="00B95C3D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2.5.2</w:t>
            </w:r>
          </w:p>
        </w:tc>
        <w:tc>
          <w:tcPr>
            <w:tcW w:w="2123" w:type="pct"/>
            <w:vMerge w:val="restart"/>
            <w:shd w:val="clear" w:color="auto" w:fill="auto"/>
          </w:tcPr>
          <w:p w14:paraId="70FCA194" w14:textId="2588CA52" w:rsidR="00B95C3D" w:rsidRPr="00E46C34" w:rsidRDefault="00B95C3D" w:rsidP="005F74CC">
            <w:pPr>
              <w:jc w:val="both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Проектирование интегрированных информационных систем</w:t>
            </w:r>
          </w:p>
        </w:tc>
        <w:tc>
          <w:tcPr>
            <w:tcW w:w="378" w:type="pct"/>
            <w:shd w:val="clear" w:color="auto" w:fill="auto"/>
          </w:tcPr>
          <w:p w14:paraId="26CFA234" w14:textId="10BC0EA8" w:rsidR="00B95C3D" w:rsidRPr="00E46C34" w:rsidRDefault="00B95C3D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14:paraId="068E6D0D" w14:textId="2C8C4E38" w:rsidR="00B95C3D" w:rsidRPr="00E46C34" w:rsidRDefault="00B95C3D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14:paraId="20FA3C21" w14:textId="207A3BB8" w:rsidR="00B95C3D" w:rsidRPr="00E46C34" w:rsidRDefault="00B95C3D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987" w:type="pct"/>
          </w:tcPr>
          <w:p w14:paraId="3AE17E81" w14:textId="6C51E1DF" w:rsidR="00B95C3D" w:rsidRPr="00C766E5" w:rsidRDefault="008A228A" w:rsidP="005F74CC">
            <w:pPr>
              <w:jc w:val="center"/>
              <w:rPr>
                <w:color w:val="FF0000"/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7</w:t>
            </w:r>
          </w:p>
        </w:tc>
      </w:tr>
      <w:tr w:rsidR="00B95C3D" w14:paraId="50F8ACD6" w14:textId="77777777" w:rsidTr="00B95C3D">
        <w:trPr>
          <w:trHeight w:val="212"/>
        </w:trPr>
        <w:tc>
          <w:tcPr>
            <w:tcW w:w="530" w:type="pct"/>
            <w:vMerge/>
            <w:shd w:val="clear" w:color="auto" w:fill="auto"/>
          </w:tcPr>
          <w:p w14:paraId="2F5E0B4D" w14:textId="77777777" w:rsidR="00B95C3D" w:rsidRPr="00362C2E" w:rsidRDefault="00B95C3D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pct"/>
            <w:vMerge/>
            <w:shd w:val="clear" w:color="auto" w:fill="auto"/>
          </w:tcPr>
          <w:p w14:paraId="45E45DCB" w14:textId="77777777" w:rsidR="00B95C3D" w:rsidRPr="00362C2E" w:rsidRDefault="00B95C3D" w:rsidP="005F7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</w:tcPr>
          <w:p w14:paraId="64EEFFE6" w14:textId="198AF071" w:rsidR="00B95C3D" w:rsidRPr="00E46C34" w:rsidRDefault="00B95C3D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</w:tcPr>
          <w:p w14:paraId="3FDBFB83" w14:textId="77777777" w:rsidR="00B95C3D" w:rsidRPr="00E46C34" w:rsidRDefault="00B95C3D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14:paraId="754CAC13" w14:textId="0C51CEF0" w:rsidR="00B95C3D" w:rsidRPr="00E46C34" w:rsidRDefault="00B95C3D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987" w:type="pct"/>
          </w:tcPr>
          <w:p w14:paraId="19724CCA" w14:textId="1C5318EE" w:rsidR="00B95C3D" w:rsidRPr="00C766E5" w:rsidRDefault="008A228A" w:rsidP="005F74CC">
            <w:pPr>
              <w:jc w:val="center"/>
              <w:rPr>
                <w:color w:val="FF0000"/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7</w:t>
            </w:r>
          </w:p>
        </w:tc>
      </w:tr>
      <w:tr w:rsidR="00DC0BD3" w14:paraId="0815A3DA" w14:textId="77777777" w:rsidTr="00DC0BD3">
        <w:tc>
          <w:tcPr>
            <w:tcW w:w="530" w:type="pct"/>
            <w:shd w:val="clear" w:color="auto" w:fill="auto"/>
          </w:tcPr>
          <w:p w14:paraId="742CEE47" w14:textId="3D2274C9" w:rsidR="00DC0BD3" w:rsidRPr="00E46C34" w:rsidRDefault="00DC0BD3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2.6</w:t>
            </w:r>
          </w:p>
        </w:tc>
        <w:tc>
          <w:tcPr>
            <w:tcW w:w="4470" w:type="pct"/>
            <w:gridSpan w:val="5"/>
            <w:shd w:val="clear" w:color="auto" w:fill="auto"/>
          </w:tcPr>
          <w:p w14:paraId="58AC8D9B" w14:textId="6BA7F43E" w:rsidR="00DC0BD3" w:rsidRPr="00E46C34" w:rsidRDefault="00DC0BD3" w:rsidP="00DC0BD3">
            <w:pPr>
              <w:rPr>
                <w:sz w:val="24"/>
                <w:szCs w:val="24"/>
              </w:rPr>
            </w:pPr>
            <w:r w:rsidRPr="00362C2E">
              <w:rPr>
                <w:b/>
                <w:bCs/>
                <w:i/>
                <w:iCs/>
                <w:sz w:val="24"/>
                <w:szCs w:val="24"/>
              </w:rPr>
              <w:t>Модуль «Компьютерный инжиниринг»</w:t>
            </w:r>
          </w:p>
        </w:tc>
      </w:tr>
      <w:tr w:rsidR="00B95C3D" w14:paraId="7A90B60D" w14:textId="77777777" w:rsidTr="00B95C3D">
        <w:tc>
          <w:tcPr>
            <w:tcW w:w="530" w:type="pct"/>
            <w:shd w:val="clear" w:color="auto" w:fill="auto"/>
          </w:tcPr>
          <w:p w14:paraId="413B9A04" w14:textId="6EA06FFD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2.6.1</w:t>
            </w:r>
          </w:p>
        </w:tc>
        <w:tc>
          <w:tcPr>
            <w:tcW w:w="2123" w:type="pct"/>
            <w:shd w:val="clear" w:color="auto" w:fill="auto"/>
          </w:tcPr>
          <w:p w14:paraId="269071A8" w14:textId="1BF521FE" w:rsidR="005F74CC" w:rsidRPr="00E46C34" w:rsidRDefault="005F74CC" w:rsidP="005F74CC">
            <w:pPr>
              <w:jc w:val="both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Компьютерный инжиниринг и цифровое производство</w:t>
            </w:r>
          </w:p>
        </w:tc>
        <w:tc>
          <w:tcPr>
            <w:tcW w:w="378" w:type="pct"/>
            <w:shd w:val="clear" w:color="auto" w:fill="auto"/>
          </w:tcPr>
          <w:p w14:paraId="0E650A95" w14:textId="2625C21A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</w:tcPr>
          <w:p w14:paraId="5553B3B8" w14:textId="66419D75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14:paraId="07227F86" w14:textId="419A30FC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987" w:type="pct"/>
          </w:tcPr>
          <w:p w14:paraId="5182FDD0" w14:textId="3AF0321C" w:rsidR="005F74CC" w:rsidRPr="00C766E5" w:rsidRDefault="008A228A" w:rsidP="005F74CC">
            <w:pPr>
              <w:jc w:val="center"/>
              <w:rPr>
                <w:color w:val="FF0000"/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7</w:t>
            </w:r>
          </w:p>
        </w:tc>
      </w:tr>
      <w:tr w:rsidR="00B95C3D" w14:paraId="6455E8DF" w14:textId="77777777" w:rsidTr="00B95C3D">
        <w:tc>
          <w:tcPr>
            <w:tcW w:w="530" w:type="pct"/>
            <w:shd w:val="clear" w:color="auto" w:fill="auto"/>
          </w:tcPr>
          <w:p w14:paraId="1CA515DF" w14:textId="78FA15A7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2.6.2</w:t>
            </w:r>
          </w:p>
        </w:tc>
        <w:tc>
          <w:tcPr>
            <w:tcW w:w="2123" w:type="pct"/>
            <w:shd w:val="clear" w:color="auto" w:fill="auto"/>
          </w:tcPr>
          <w:p w14:paraId="0444DD50" w14:textId="2D1DA300" w:rsidR="005F74CC" w:rsidRPr="00E46C34" w:rsidRDefault="005F74CC" w:rsidP="005F74CC">
            <w:pPr>
              <w:jc w:val="both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Системы управления лазерно-оптическим оборудованием</w:t>
            </w:r>
          </w:p>
        </w:tc>
        <w:tc>
          <w:tcPr>
            <w:tcW w:w="378" w:type="pct"/>
            <w:shd w:val="clear" w:color="auto" w:fill="auto"/>
          </w:tcPr>
          <w:p w14:paraId="60EAFC9C" w14:textId="6503103D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</w:tcPr>
          <w:p w14:paraId="31E9CF81" w14:textId="7E4280FE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14:paraId="71CA51BD" w14:textId="5355F93B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987" w:type="pct"/>
          </w:tcPr>
          <w:p w14:paraId="79AEC39B" w14:textId="2BBF393C" w:rsidR="005F74CC" w:rsidRPr="00C766E5" w:rsidRDefault="008A228A" w:rsidP="005F74CC">
            <w:pPr>
              <w:jc w:val="center"/>
              <w:rPr>
                <w:color w:val="FF0000"/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8</w:t>
            </w:r>
          </w:p>
        </w:tc>
      </w:tr>
      <w:tr w:rsidR="00DC0BD3" w14:paraId="6FE6EF10" w14:textId="77777777" w:rsidTr="00DC0BD3">
        <w:tc>
          <w:tcPr>
            <w:tcW w:w="530" w:type="pct"/>
            <w:shd w:val="clear" w:color="auto" w:fill="auto"/>
          </w:tcPr>
          <w:p w14:paraId="4ED396D1" w14:textId="39E1318F" w:rsidR="00DC0BD3" w:rsidRPr="00E46C34" w:rsidRDefault="00DC0BD3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2.7</w:t>
            </w:r>
          </w:p>
        </w:tc>
        <w:tc>
          <w:tcPr>
            <w:tcW w:w="4470" w:type="pct"/>
            <w:gridSpan w:val="5"/>
            <w:shd w:val="clear" w:color="auto" w:fill="auto"/>
          </w:tcPr>
          <w:p w14:paraId="65F23561" w14:textId="7472DB11" w:rsidR="00DC0BD3" w:rsidRPr="00E46C34" w:rsidRDefault="00DC0BD3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b/>
                <w:bCs/>
                <w:i/>
                <w:iCs/>
                <w:sz w:val="24"/>
                <w:szCs w:val="24"/>
              </w:rPr>
              <w:t>Модули по выбору</w:t>
            </w:r>
          </w:p>
        </w:tc>
      </w:tr>
      <w:tr w:rsidR="00DC0BD3" w14:paraId="303ECF7F" w14:textId="77777777" w:rsidTr="00DC0BD3">
        <w:tc>
          <w:tcPr>
            <w:tcW w:w="530" w:type="pct"/>
            <w:shd w:val="clear" w:color="auto" w:fill="auto"/>
          </w:tcPr>
          <w:p w14:paraId="096E24F0" w14:textId="41DB5C02" w:rsidR="00DC0BD3" w:rsidRPr="00E46C34" w:rsidRDefault="00DC0BD3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2.7.1</w:t>
            </w:r>
          </w:p>
        </w:tc>
        <w:tc>
          <w:tcPr>
            <w:tcW w:w="4470" w:type="pct"/>
            <w:gridSpan w:val="5"/>
            <w:shd w:val="clear" w:color="auto" w:fill="auto"/>
          </w:tcPr>
          <w:p w14:paraId="0A907A27" w14:textId="49FE10E4" w:rsidR="00DC0BD3" w:rsidRPr="00E46C34" w:rsidRDefault="00DC0BD3" w:rsidP="00DC0BD3">
            <w:pPr>
              <w:rPr>
                <w:sz w:val="24"/>
                <w:szCs w:val="24"/>
              </w:rPr>
            </w:pPr>
            <w:r w:rsidRPr="00362C2E">
              <w:rPr>
                <w:b/>
                <w:bCs/>
                <w:i/>
                <w:iCs/>
                <w:sz w:val="24"/>
                <w:szCs w:val="24"/>
              </w:rPr>
              <w:t>Модуль «Специализированные системы»</w:t>
            </w:r>
          </w:p>
        </w:tc>
      </w:tr>
      <w:tr w:rsidR="00B95C3D" w14:paraId="46CE0597" w14:textId="77777777" w:rsidTr="00B95C3D">
        <w:tc>
          <w:tcPr>
            <w:tcW w:w="530" w:type="pct"/>
            <w:shd w:val="clear" w:color="auto" w:fill="auto"/>
          </w:tcPr>
          <w:p w14:paraId="74AB1B0B" w14:textId="2AEE7FF9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2.7.1.1</w:t>
            </w:r>
          </w:p>
        </w:tc>
        <w:tc>
          <w:tcPr>
            <w:tcW w:w="2123" w:type="pct"/>
            <w:shd w:val="clear" w:color="auto" w:fill="auto"/>
          </w:tcPr>
          <w:p w14:paraId="63396204" w14:textId="1AB03CF7" w:rsidR="005F74CC" w:rsidRPr="00E46C34" w:rsidRDefault="005F74CC" w:rsidP="005F74CC">
            <w:pPr>
              <w:jc w:val="both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Специализированные микропроцессорные системы управления и контроля</w:t>
            </w:r>
          </w:p>
        </w:tc>
        <w:tc>
          <w:tcPr>
            <w:tcW w:w="378" w:type="pct"/>
            <w:shd w:val="clear" w:color="auto" w:fill="auto"/>
          </w:tcPr>
          <w:p w14:paraId="2B721862" w14:textId="761F8A79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14:paraId="531E34C7" w14:textId="143BCDA4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14:paraId="48DB9394" w14:textId="2447236D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987" w:type="pct"/>
          </w:tcPr>
          <w:p w14:paraId="2AB97413" w14:textId="710B8405" w:rsidR="005F74CC" w:rsidRPr="00E46C34" w:rsidRDefault="0034243A" w:rsidP="005F74CC">
            <w:pPr>
              <w:jc w:val="center"/>
              <w:rPr>
                <w:sz w:val="24"/>
                <w:szCs w:val="24"/>
              </w:rPr>
            </w:pPr>
            <w:r w:rsidRPr="00C766E5">
              <w:rPr>
                <w:sz w:val="24"/>
                <w:szCs w:val="24"/>
              </w:rPr>
              <w:t>Не изучалась</w:t>
            </w:r>
          </w:p>
        </w:tc>
      </w:tr>
      <w:tr w:rsidR="00B95C3D" w14:paraId="0D5B2AF0" w14:textId="77777777" w:rsidTr="00B95C3D">
        <w:tc>
          <w:tcPr>
            <w:tcW w:w="530" w:type="pct"/>
            <w:shd w:val="clear" w:color="auto" w:fill="auto"/>
          </w:tcPr>
          <w:p w14:paraId="68B95B6D" w14:textId="0EA9D1F6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2.7.1.2</w:t>
            </w:r>
          </w:p>
        </w:tc>
        <w:tc>
          <w:tcPr>
            <w:tcW w:w="2123" w:type="pct"/>
            <w:shd w:val="clear" w:color="auto" w:fill="auto"/>
          </w:tcPr>
          <w:p w14:paraId="29F5622E" w14:textId="23E8772D" w:rsidR="005F74CC" w:rsidRPr="00E46C34" w:rsidRDefault="005F74CC" w:rsidP="005F74CC">
            <w:pPr>
              <w:jc w:val="both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Системы измерения электрофизических параметров интегральных схем</w:t>
            </w:r>
          </w:p>
        </w:tc>
        <w:tc>
          <w:tcPr>
            <w:tcW w:w="378" w:type="pct"/>
            <w:shd w:val="clear" w:color="auto" w:fill="auto"/>
          </w:tcPr>
          <w:p w14:paraId="45C442AC" w14:textId="554CC7D8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14:paraId="153E90A9" w14:textId="71F50332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3</w:t>
            </w:r>
          </w:p>
        </w:tc>
        <w:tc>
          <w:tcPr>
            <w:tcW w:w="677" w:type="pct"/>
          </w:tcPr>
          <w:p w14:paraId="1C406482" w14:textId="4734CA42" w:rsidR="005F74CC" w:rsidRPr="00E46C34" w:rsidRDefault="0034243A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987" w:type="pct"/>
          </w:tcPr>
          <w:p w14:paraId="6D5CA325" w14:textId="62037D33" w:rsidR="005F74CC" w:rsidRPr="00E46C34" w:rsidRDefault="008A228A" w:rsidP="005F74CC">
            <w:pPr>
              <w:jc w:val="center"/>
              <w:rPr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Зачет</w:t>
            </w:r>
          </w:p>
        </w:tc>
      </w:tr>
      <w:tr w:rsidR="00DC0BD3" w14:paraId="7D227706" w14:textId="77777777" w:rsidTr="00DC0BD3">
        <w:tc>
          <w:tcPr>
            <w:tcW w:w="530" w:type="pct"/>
            <w:shd w:val="clear" w:color="auto" w:fill="auto"/>
          </w:tcPr>
          <w:p w14:paraId="7D8AF0C8" w14:textId="5F888EC5" w:rsidR="00DC0BD3" w:rsidRPr="00E46C34" w:rsidRDefault="00DC0BD3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2.7.2</w:t>
            </w:r>
          </w:p>
        </w:tc>
        <w:tc>
          <w:tcPr>
            <w:tcW w:w="4470" w:type="pct"/>
            <w:gridSpan w:val="5"/>
            <w:shd w:val="clear" w:color="auto" w:fill="auto"/>
          </w:tcPr>
          <w:p w14:paraId="33969672" w14:textId="69885696" w:rsidR="00DC0BD3" w:rsidRPr="00E46C34" w:rsidRDefault="00DC0BD3" w:rsidP="00DC0BD3">
            <w:pPr>
              <w:rPr>
                <w:sz w:val="24"/>
                <w:szCs w:val="24"/>
              </w:rPr>
            </w:pPr>
            <w:r w:rsidRPr="00362C2E">
              <w:rPr>
                <w:b/>
                <w:bCs/>
                <w:i/>
                <w:iCs/>
                <w:sz w:val="24"/>
                <w:szCs w:val="24"/>
              </w:rPr>
              <w:t>Модуль «Автоматизированные технологические системы»</w:t>
            </w:r>
          </w:p>
        </w:tc>
      </w:tr>
      <w:tr w:rsidR="00B95C3D" w14:paraId="1CF0A61D" w14:textId="77777777" w:rsidTr="00B95C3D">
        <w:tc>
          <w:tcPr>
            <w:tcW w:w="530" w:type="pct"/>
            <w:shd w:val="clear" w:color="auto" w:fill="auto"/>
          </w:tcPr>
          <w:p w14:paraId="2E3D2A60" w14:textId="79B15A2B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2.7.2.1</w:t>
            </w:r>
          </w:p>
        </w:tc>
        <w:tc>
          <w:tcPr>
            <w:tcW w:w="2123" w:type="pct"/>
            <w:shd w:val="clear" w:color="auto" w:fill="auto"/>
          </w:tcPr>
          <w:p w14:paraId="7B8F6ED3" w14:textId="23DD1CA2" w:rsidR="005F74CC" w:rsidRPr="00E46C34" w:rsidRDefault="005F74CC" w:rsidP="005F74CC">
            <w:pPr>
              <w:jc w:val="both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Автоматизированные производственные системы и комплексы</w:t>
            </w:r>
          </w:p>
        </w:tc>
        <w:tc>
          <w:tcPr>
            <w:tcW w:w="378" w:type="pct"/>
            <w:shd w:val="clear" w:color="auto" w:fill="auto"/>
          </w:tcPr>
          <w:p w14:paraId="489B9F92" w14:textId="41428109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14:paraId="154574E4" w14:textId="40F09EE9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3</w:t>
            </w:r>
          </w:p>
        </w:tc>
        <w:tc>
          <w:tcPr>
            <w:tcW w:w="677" w:type="pct"/>
          </w:tcPr>
          <w:p w14:paraId="24A201EE" w14:textId="4F402117" w:rsidR="005F74CC" w:rsidRPr="00E46C34" w:rsidRDefault="0034243A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987" w:type="pct"/>
          </w:tcPr>
          <w:p w14:paraId="7630DCA7" w14:textId="2218CFD3" w:rsidR="005F74CC" w:rsidRPr="00E46C34" w:rsidRDefault="0034243A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изучалась</w:t>
            </w:r>
          </w:p>
        </w:tc>
      </w:tr>
      <w:tr w:rsidR="00B95C3D" w14:paraId="0ED71BE9" w14:textId="77777777" w:rsidTr="00B95C3D">
        <w:tc>
          <w:tcPr>
            <w:tcW w:w="530" w:type="pct"/>
            <w:shd w:val="clear" w:color="auto" w:fill="auto"/>
          </w:tcPr>
          <w:p w14:paraId="57215D88" w14:textId="6A0D1D4B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2.7.2.2</w:t>
            </w:r>
          </w:p>
        </w:tc>
        <w:tc>
          <w:tcPr>
            <w:tcW w:w="2123" w:type="pct"/>
            <w:shd w:val="clear" w:color="auto" w:fill="auto"/>
          </w:tcPr>
          <w:p w14:paraId="360E10AF" w14:textId="1429BF7C" w:rsidR="005F74CC" w:rsidRPr="00E46C34" w:rsidRDefault="005F74CC" w:rsidP="005F74CC">
            <w:pPr>
              <w:jc w:val="both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Адаптивные информационно-измерительные системы технологического оборудования</w:t>
            </w:r>
          </w:p>
        </w:tc>
        <w:tc>
          <w:tcPr>
            <w:tcW w:w="378" w:type="pct"/>
            <w:shd w:val="clear" w:color="auto" w:fill="auto"/>
          </w:tcPr>
          <w:p w14:paraId="54A2E117" w14:textId="20A3A77B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14:paraId="07A20F31" w14:textId="2F5D1A60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14:paraId="6F2D8A7D" w14:textId="749B9005" w:rsidR="005F74CC" w:rsidRPr="00E46C34" w:rsidRDefault="00B95C3D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987" w:type="pct"/>
          </w:tcPr>
          <w:p w14:paraId="4126C663" w14:textId="2CE9995C" w:rsidR="005F74CC" w:rsidRPr="00E46C34" w:rsidRDefault="0034243A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изучалась</w:t>
            </w:r>
          </w:p>
        </w:tc>
      </w:tr>
      <w:tr w:rsidR="00B95C3D" w14:paraId="06A2C19F" w14:textId="77777777" w:rsidTr="00B95C3D">
        <w:tc>
          <w:tcPr>
            <w:tcW w:w="530" w:type="pct"/>
            <w:shd w:val="clear" w:color="auto" w:fill="auto"/>
          </w:tcPr>
          <w:p w14:paraId="6D5682B2" w14:textId="2017D0FE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2.8</w:t>
            </w:r>
          </w:p>
        </w:tc>
        <w:tc>
          <w:tcPr>
            <w:tcW w:w="2123" w:type="pct"/>
            <w:shd w:val="clear" w:color="auto" w:fill="auto"/>
          </w:tcPr>
          <w:p w14:paraId="2AE0EAB0" w14:textId="4CB95A44" w:rsidR="005F74CC" w:rsidRPr="00E46C34" w:rsidRDefault="005F74CC" w:rsidP="00DC0BD3">
            <w:pPr>
              <w:rPr>
                <w:sz w:val="24"/>
                <w:szCs w:val="24"/>
              </w:rPr>
            </w:pPr>
            <w:r w:rsidRPr="00362C2E">
              <w:rPr>
                <w:b/>
                <w:bCs/>
                <w:i/>
                <w:iCs/>
                <w:sz w:val="24"/>
                <w:szCs w:val="24"/>
              </w:rPr>
              <w:t>Педагогика и психология высшего образования</w:t>
            </w:r>
          </w:p>
        </w:tc>
        <w:tc>
          <w:tcPr>
            <w:tcW w:w="378" w:type="pct"/>
            <w:shd w:val="clear" w:color="auto" w:fill="auto"/>
          </w:tcPr>
          <w:p w14:paraId="11983DE1" w14:textId="21C9A221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14:paraId="188A8F59" w14:textId="1C5A0B1D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16A9FC10" w14:textId="443A03DF" w:rsidR="005F74CC" w:rsidRPr="00E46C34" w:rsidRDefault="00B95C3D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987" w:type="pct"/>
          </w:tcPr>
          <w:p w14:paraId="1237A42B" w14:textId="3AE6F587" w:rsidR="005F74CC" w:rsidRPr="00C766E5" w:rsidRDefault="008A228A" w:rsidP="005F74CC">
            <w:pPr>
              <w:jc w:val="center"/>
              <w:rPr>
                <w:color w:val="FF0000"/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Зачет</w:t>
            </w:r>
          </w:p>
        </w:tc>
      </w:tr>
      <w:tr w:rsidR="00B95C3D" w14:paraId="7B6876F0" w14:textId="77777777" w:rsidTr="00B95C3D">
        <w:tc>
          <w:tcPr>
            <w:tcW w:w="530" w:type="pct"/>
            <w:shd w:val="clear" w:color="auto" w:fill="auto"/>
          </w:tcPr>
          <w:p w14:paraId="2CEA9328" w14:textId="45691FFE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3.</w:t>
            </w:r>
          </w:p>
        </w:tc>
        <w:tc>
          <w:tcPr>
            <w:tcW w:w="2123" w:type="pct"/>
            <w:shd w:val="clear" w:color="auto" w:fill="auto"/>
          </w:tcPr>
          <w:p w14:paraId="3E1C2752" w14:textId="6CFD1F8C" w:rsidR="005F74CC" w:rsidRPr="00E46C34" w:rsidRDefault="005F74CC" w:rsidP="005F74CC">
            <w:pPr>
              <w:jc w:val="both"/>
              <w:rPr>
                <w:sz w:val="24"/>
                <w:szCs w:val="24"/>
              </w:rPr>
            </w:pPr>
            <w:r w:rsidRPr="00362C2E">
              <w:rPr>
                <w:b/>
                <w:bCs/>
                <w:i/>
                <w:iCs/>
                <w:sz w:val="24"/>
                <w:szCs w:val="24"/>
              </w:rPr>
              <w:t>Дополнительные виды обучения</w:t>
            </w:r>
          </w:p>
        </w:tc>
        <w:tc>
          <w:tcPr>
            <w:tcW w:w="378" w:type="pct"/>
            <w:shd w:val="clear" w:color="auto" w:fill="auto"/>
          </w:tcPr>
          <w:p w14:paraId="591D3AB2" w14:textId="4F5D89E1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14:paraId="5161AA8F" w14:textId="527F57ED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14:paraId="2AD91F5F" w14:textId="77777777" w:rsidR="005F74CC" w:rsidRPr="00E46C34" w:rsidRDefault="005F74CC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14:paraId="669536CF" w14:textId="77777777" w:rsidR="005F74CC" w:rsidRPr="00C766E5" w:rsidRDefault="005F74CC" w:rsidP="005F74C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95C3D" w14:paraId="316F83DF" w14:textId="77777777" w:rsidTr="00B95C3D">
        <w:trPr>
          <w:trHeight w:val="106"/>
        </w:trPr>
        <w:tc>
          <w:tcPr>
            <w:tcW w:w="530" w:type="pct"/>
            <w:vMerge w:val="restart"/>
            <w:shd w:val="clear" w:color="auto" w:fill="auto"/>
          </w:tcPr>
          <w:p w14:paraId="71A7DCE1" w14:textId="7852F055" w:rsidR="00B95C3D" w:rsidRPr="00E46C34" w:rsidRDefault="00B95C3D" w:rsidP="005F74CC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3.1</w:t>
            </w:r>
          </w:p>
        </w:tc>
        <w:tc>
          <w:tcPr>
            <w:tcW w:w="2123" w:type="pct"/>
            <w:vMerge w:val="restart"/>
            <w:shd w:val="clear" w:color="auto" w:fill="auto"/>
          </w:tcPr>
          <w:p w14:paraId="4FD1A224" w14:textId="20DAF27A" w:rsidR="00B95C3D" w:rsidRPr="00E46C34" w:rsidRDefault="00B95C3D" w:rsidP="005F74CC">
            <w:pPr>
              <w:jc w:val="both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Философия и методология науки</w:t>
            </w:r>
          </w:p>
        </w:tc>
        <w:tc>
          <w:tcPr>
            <w:tcW w:w="378" w:type="pct"/>
            <w:vMerge w:val="restart"/>
            <w:shd w:val="clear" w:color="auto" w:fill="auto"/>
          </w:tcPr>
          <w:p w14:paraId="38462967" w14:textId="7A5CFB1B" w:rsidR="00B95C3D" w:rsidRPr="00E46C34" w:rsidRDefault="00B95C3D" w:rsidP="005F74CC">
            <w:pPr>
              <w:jc w:val="center"/>
              <w:rPr>
                <w:sz w:val="24"/>
                <w:szCs w:val="24"/>
              </w:rPr>
            </w:pPr>
            <w:r w:rsidRPr="00E46C34">
              <w:rPr>
                <w:sz w:val="24"/>
                <w:szCs w:val="24"/>
              </w:rPr>
              <w:t>2</w:t>
            </w:r>
          </w:p>
        </w:tc>
        <w:tc>
          <w:tcPr>
            <w:tcW w:w="305" w:type="pct"/>
            <w:vMerge w:val="restart"/>
            <w:shd w:val="clear" w:color="auto" w:fill="auto"/>
          </w:tcPr>
          <w:p w14:paraId="76AF2497" w14:textId="5C1A3D1C" w:rsidR="00B95C3D" w:rsidRPr="00E46C34" w:rsidRDefault="00B95C3D" w:rsidP="005F74CC">
            <w:pPr>
              <w:jc w:val="center"/>
              <w:rPr>
                <w:sz w:val="24"/>
                <w:szCs w:val="24"/>
              </w:rPr>
            </w:pPr>
            <w:r w:rsidRPr="00E46C34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381B9C55" w14:textId="3AC64662" w:rsidR="00B95C3D" w:rsidRPr="00E46C34" w:rsidRDefault="00B95C3D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987" w:type="pct"/>
          </w:tcPr>
          <w:p w14:paraId="16493CE0" w14:textId="49661A61" w:rsidR="00B95C3D" w:rsidRPr="00C766E5" w:rsidRDefault="008A228A" w:rsidP="005F74CC">
            <w:pPr>
              <w:jc w:val="center"/>
              <w:rPr>
                <w:color w:val="FF0000"/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Зачет</w:t>
            </w:r>
          </w:p>
        </w:tc>
      </w:tr>
      <w:tr w:rsidR="00B95C3D" w14:paraId="64AAC960" w14:textId="77777777" w:rsidTr="00B95C3D">
        <w:trPr>
          <w:trHeight w:val="106"/>
        </w:trPr>
        <w:tc>
          <w:tcPr>
            <w:tcW w:w="530" w:type="pct"/>
            <w:vMerge/>
            <w:shd w:val="clear" w:color="auto" w:fill="auto"/>
          </w:tcPr>
          <w:p w14:paraId="544B44A9" w14:textId="77777777" w:rsidR="00B95C3D" w:rsidRPr="00362C2E" w:rsidRDefault="00B95C3D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pct"/>
            <w:vMerge/>
            <w:shd w:val="clear" w:color="auto" w:fill="auto"/>
          </w:tcPr>
          <w:p w14:paraId="6695E62D" w14:textId="77777777" w:rsidR="00B95C3D" w:rsidRPr="00362C2E" w:rsidRDefault="00B95C3D" w:rsidP="005F7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1FAC43EF" w14:textId="77777777" w:rsidR="00B95C3D" w:rsidRPr="00E46C34" w:rsidRDefault="00B95C3D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14:paraId="2EB6FDC5" w14:textId="77777777" w:rsidR="00B95C3D" w:rsidRPr="00E46C34" w:rsidRDefault="00B95C3D" w:rsidP="005F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14:paraId="3D322F28" w14:textId="27162109" w:rsidR="00B95C3D" w:rsidRPr="00E46C34" w:rsidRDefault="00B95C3D" w:rsidP="005F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987" w:type="pct"/>
          </w:tcPr>
          <w:p w14:paraId="4947DB09" w14:textId="6D0EC903" w:rsidR="00B95C3D" w:rsidRPr="00E46C34" w:rsidRDefault="008A228A" w:rsidP="005F74CC">
            <w:pPr>
              <w:jc w:val="center"/>
              <w:rPr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5</w:t>
            </w:r>
          </w:p>
        </w:tc>
      </w:tr>
      <w:tr w:rsidR="00B95C3D" w14:paraId="3E9F31D4" w14:textId="77777777" w:rsidTr="00B95C3D">
        <w:trPr>
          <w:trHeight w:val="106"/>
        </w:trPr>
        <w:tc>
          <w:tcPr>
            <w:tcW w:w="530" w:type="pct"/>
            <w:vMerge w:val="restart"/>
            <w:shd w:val="clear" w:color="auto" w:fill="auto"/>
          </w:tcPr>
          <w:p w14:paraId="1E22D961" w14:textId="43B83D80" w:rsidR="00B95C3D" w:rsidRPr="00E46C34" w:rsidRDefault="00B95C3D" w:rsidP="00B95C3D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123" w:type="pct"/>
            <w:vMerge w:val="restart"/>
            <w:shd w:val="clear" w:color="auto" w:fill="auto"/>
          </w:tcPr>
          <w:p w14:paraId="39FA3023" w14:textId="0E1C329E" w:rsidR="00B95C3D" w:rsidRPr="00E46C34" w:rsidRDefault="00B95C3D" w:rsidP="00B95C3D">
            <w:pPr>
              <w:jc w:val="both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78" w:type="pct"/>
            <w:vMerge w:val="restart"/>
            <w:shd w:val="clear" w:color="auto" w:fill="auto"/>
          </w:tcPr>
          <w:p w14:paraId="4E1576A5" w14:textId="75A73036" w:rsidR="00B95C3D" w:rsidRPr="00E46C34" w:rsidRDefault="00B95C3D" w:rsidP="00B95C3D">
            <w:pPr>
              <w:jc w:val="center"/>
              <w:rPr>
                <w:sz w:val="24"/>
                <w:szCs w:val="24"/>
              </w:rPr>
            </w:pPr>
            <w:r w:rsidRPr="00E46C34">
              <w:rPr>
                <w:sz w:val="24"/>
                <w:szCs w:val="24"/>
              </w:rPr>
              <w:t>2</w:t>
            </w:r>
          </w:p>
        </w:tc>
        <w:tc>
          <w:tcPr>
            <w:tcW w:w="305" w:type="pct"/>
            <w:vMerge w:val="restart"/>
            <w:shd w:val="clear" w:color="auto" w:fill="auto"/>
          </w:tcPr>
          <w:p w14:paraId="2875802B" w14:textId="29F18E0A" w:rsidR="00B95C3D" w:rsidRPr="00E46C34" w:rsidRDefault="00B95C3D" w:rsidP="00B95C3D">
            <w:pPr>
              <w:jc w:val="center"/>
              <w:rPr>
                <w:sz w:val="24"/>
                <w:szCs w:val="24"/>
              </w:rPr>
            </w:pPr>
            <w:r w:rsidRPr="00E46C34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3EC2BE7F" w14:textId="57D41F59" w:rsidR="00B95C3D" w:rsidRPr="00E46C34" w:rsidRDefault="00B95C3D" w:rsidP="00B95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987" w:type="pct"/>
          </w:tcPr>
          <w:p w14:paraId="5012F5E9" w14:textId="096F6E8D" w:rsidR="00B95C3D" w:rsidRPr="00C766E5" w:rsidRDefault="006F70CC" w:rsidP="00B95C3D">
            <w:pPr>
              <w:jc w:val="center"/>
              <w:rPr>
                <w:color w:val="FF0000"/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Зачет</w:t>
            </w:r>
          </w:p>
        </w:tc>
      </w:tr>
      <w:tr w:rsidR="00B95C3D" w14:paraId="323C22F6" w14:textId="77777777" w:rsidTr="00B95C3D">
        <w:trPr>
          <w:trHeight w:val="106"/>
        </w:trPr>
        <w:tc>
          <w:tcPr>
            <w:tcW w:w="530" w:type="pct"/>
            <w:vMerge/>
            <w:shd w:val="clear" w:color="auto" w:fill="auto"/>
          </w:tcPr>
          <w:p w14:paraId="77FC4FEC" w14:textId="77777777" w:rsidR="00B95C3D" w:rsidRPr="00362C2E" w:rsidRDefault="00B95C3D" w:rsidP="00B95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pct"/>
            <w:vMerge/>
            <w:shd w:val="clear" w:color="auto" w:fill="auto"/>
          </w:tcPr>
          <w:p w14:paraId="25931A3B" w14:textId="77777777" w:rsidR="00B95C3D" w:rsidRPr="00362C2E" w:rsidRDefault="00B95C3D" w:rsidP="00B95C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176208E7" w14:textId="77777777" w:rsidR="00B95C3D" w:rsidRPr="00E46C34" w:rsidRDefault="00B95C3D" w:rsidP="00B95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14:paraId="26FC33A0" w14:textId="77777777" w:rsidR="00B95C3D" w:rsidRPr="00E46C34" w:rsidRDefault="00B95C3D" w:rsidP="00B95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14:paraId="34555353" w14:textId="7FC38753" w:rsidR="00B95C3D" w:rsidRPr="00E46C34" w:rsidRDefault="00B95C3D" w:rsidP="00B95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987" w:type="pct"/>
          </w:tcPr>
          <w:p w14:paraId="486A5498" w14:textId="12F0CFCC" w:rsidR="00B95C3D" w:rsidRPr="00C766E5" w:rsidRDefault="006F70CC" w:rsidP="00B95C3D">
            <w:pPr>
              <w:jc w:val="center"/>
              <w:rPr>
                <w:color w:val="FF0000"/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6</w:t>
            </w:r>
          </w:p>
        </w:tc>
      </w:tr>
      <w:tr w:rsidR="00B95C3D" w14:paraId="2E37D8F0" w14:textId="77777777" w:rsidTr="00B95C3D">
        <w:tc>
          <w:tcPr>
            <w:tcW w:w="530" w:type="pct"/>
            <w:shd w:val="clear" w:color="auto" w:fill="auto"/>
          </w:tcPr>
          <w:p w14:paraId="7C475932" w14:textId="1A0C7DE6" w:rsidR="00B95C3D" w:rsidRPr="00E46C34" w:rsidRDefault="00B95C3D" w:rsidP="00B95C3D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3.3</w:t>
            </w:r>
          </w:p>
        </w:tc>
        <w:tc>
          <w:tcPr>
            <w:tcW w:w="2123" w:type="pct"/>
            <w:shd w:val="clear" w:color="auto" w:fill="auto"/>
          </w:tcPr>
          <w:p w14:paraId="5835D96F" w14:textId="6C46A4BD" w:rsidR="00B95C3D" w:rsidRPr="00E46C34" w:rsidRDefault="00B95C3D" w:rsidP="00B95C3D">
            <w:pPr>
              <w:jc w:val="both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Основы информационных технологий</w:t>
            </w:r>
          </w:p>
        </w:tc>
        <w:tc>
          <w:tcPr>
            <w:tcW w:w="378" w:type="pct"/>
            <w:shd w:val="clear" w:color="auto" w:fill="auto"/>
          </w:tcPr>
          <w:p w14:paraId="24E36459" w14:textId="32E2EA61" w:rsidR="00B95C3D" w:rsidRPr="00E46C34" w:rsidRDefault="00B95C3D" w:rsidP="00B95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14:paraId="428D68D3" w14:textId="1DD6ECDA" w:rsidR="00B95C3D" w:rsidRPr="00E46C34" w:rsidRDefault="00B95C3D" w:rsidP="00B95C3D">
            <w:pPr>
              <w:jc w:val="center"/>
              <w:rPr>
                <w:sz w:val="24"/>
                <w:szCs w:val="24"/>
              </w:rPr>
            </w:pPr>
            <w:r w:rsidRPr="00362C2E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45FB2CDC" w14:textId="1C22BB16" w:rsidR="00B95C3D" w:rsidRPr="00E46C34" w:rsidRDefault="00B95C3D" w:rsidP="00B95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987" w:type="pct"/>
          </w:tcPr>
          <w:p w14:paraId="4FF4D554" w14:textId="3B607DE8" w:rsidR="00B95C3D" w:rsidRPr="00C766E5" w:rsidRDefault="006F70CC" w:rsidP="00B95C3D">
            <w:pPr>
              <w:jc w:val="center"/>
              <w:rPr>
                <w:color w:val="FF0000"/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Зачет</w:t>
            </w:r>
          </w:p>
        </w:tc>
      </w:tr>
      <w:tr w:rsidR="00B95C3D" w14:paraId="047D3B58" w14:textId="77777777" w:rsidTr="00B95C3D">
        <w:tc>
          <w:tcPr>
            <w:tcW w:w="530" w:type="pct"/>
            <w:shd w:val="clear" w:color="auto" w:fill="auto"/>
          </w:tcPr>
          <w:p w14:paraId="6F7956A8" w14:textId="2121038D" w:rsidR="00B95C3D" w:rsidRPr="00362C2E" w:rsidRDefault="00B95C3D" w:rsidP="00B95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pct"/>
            <w:shd w:val="clear" w:color="auto" w:fill="auto"/>
          </w:tcPr>
          <w:p w14:paraId="1CFE4ADE" w14:textId="6883BE1B" w:rsidR="00B95C3D" w:rsidRPr="00362C2E" w:rsidRDefault="00B95C3D" w:rsidP="00B95C3D">
            <w:pPr>
              <w:jc w:val="both"/>
              <w:rPr>
                <w:sz w:val="24"/>
                <w:szCs w:val="24"/>
              </w:rPr>
            </w:pPr>
            <w:r w:rsidRPr="00B95C3D">
              <w:rPr>
                <w:b/>
                <w:bCs/>
                <w:i/>
                <w:iCs/>
                <w:sz w:val="24"/>
                <w:szCs w:val="24"/>
              </w:rPr>
              <w:t>Технологическая практика</w:t>
            </w:r>
          </w:p>
        </w:tc>
        <w:tc>
          <w:tcPr>
            <w:tcW w:w="378" w:type="pct"/>
            <w:shd w:val="clear" w:color="auto" w:fill="auto"/>
          </w:tcPr>
          <w:p w14:paraId="628AE669" w14:textId="77777777" w:rsidR="00B95C3D" w:rsidRPr="00E46C34" w:rsidRDefault="00B95C3D" w:rsidP="00B95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14:paraId="05B63A17" w14:textId="6D0B6154" w:rsidR="00B95C3D" w:rsidRPr="00362C2E" w:rsidRDefault="00B95C3D" w:rsidP="00B95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7" w:type="pct"/>
          </w:tcPr>
          <w:p w14:paraId="3ADF4611" w14:textId="2BE4367F" w:rsidR="00B95C3D" w:rsidRDefault="00B95C3D" w:rsidP="00B95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987" w:type="pct"/>
          </w:tcPr>
          <w:p w14:paraId="228FDF7B" w14:textId="7FCAFAFA" w:rsidR="00B95C3D" w:rsidRPr="00C766E5" w:rsidRDefault="006F70CC" w:rsidP="00B95C3D">
            <w:pPr>
              <w:jc w:val="center"/>
              <w:rPr>
                <w:color w:val="FF0000"/>
                <w:sz w:val="24"/>
                <w:szCs w:val="24"/>
              </w:rPr>
            </w:pPr>
            <w:r w:rsidRPr="00C766E5">
              <w:rPr>
                <w:color w:val="FF0000"/>
                <w:sz w:val="24"/>
                <w:szCs w:val="24"/>
              </w:rPr>
              <w:t>Зачет</w:t>
            </w:r>
          </w:p>
        </w:tc>
      </w:tr>
      <w:tr w:rsidR="0034243A" w14:paraId="240C78BE" w14:textId="77777777" w:rsidTr="0034243A">
        <w:tc>
          <w:tcPr>
            <w:tcW w:w="4013" w:type="pct"/>
            <w:gridSpan w:val="5"/>
            <w:shd w:val="clear" w:color="auto" w:fill="auto"/>
          </w:tcPr>
          <w:p w14:paraId="29B2B331" w14:textId="13604416" w:rsidR="0034243A" w:rsidRPr="0034243A" w:rsidRDefault="0034243A" w:rsidP="00B95C3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Средний балл</w:t>
            </w:r>
          </w:p>
        </w:tc>
        <w:tc>
          <w:tcPr>
            <w:tcW w:w="987" w:type="pct"/>
          </w:tcPr>
          <w:p w14:paraId="4791162C" w14:textId="562AABF4" w:rsidR="0034243A" w:rsidRPr="0034243A" w:rsidRDefault="006F0FD5" w:rsidP="00B95C3D">
            <w:pPr>
              <w:jc w:val="center"/>
              <w:rPr>
                <w:b/>
                <w:bCs/>
                <w:sz w:val="24"/>
                <w:szCs w:val="24"/>
              </w:rPr>
            </w:pPr>
            <w:r w:rsidRPr="00C766E5">
              <w:rPr>
                <w:b/>
                <w:bCs/>
                <w:color w:val="FF0000"/>
                <w:sz w:val="24"/>
                <w:szCs w:val="24"/>
              </w:rPr>
              <w:t>7.56</w:t>
            </w:r>
          </w:p>
        </w:tc>
      </w:tr>
    </w:tbl>
    <w:p w14:paraId="1A404C8C" w14:textId="2FC55F17" w:rsidR="00E025B9" w:rsidRDefault="00E025B9"/>
    <w:p w14:paraId="3E5B9186" w14:textId="66480A48" w:rsidR="00685E21" w:rsidRPr="0002643A" w:rsidRDefault="00685E21" w:rsidP="001432BA">
      <w:pPr>
        <w:jc w:val="center"/>
        <w:rPr>
          <w:rFonts w:ascii="Arial" w:hAnsi="Arial" w:cs="Arial"/>
          <w:b/>
          <w:color w:val="000000"/>
        </w:rPr>
      </w:pPr>
      <w:r w:rsidRPr="0002643A">
        <w:rPr>
          <w:rFonts w:ascii="Arial" w:hAnsi="Arial" w:cs="Arial"/>
          <w:b/>
          <w:color w:val="000000"/>
        </w:rPr>
        <w:t>3.Научно-исследовательская работа</w:t>
      </w:r>
    </w:p>
    <w:p w14:paraId="59EA8544" w14:textId="77777777" w:rsidR="00685E21" w:rsidRPr="00296A87" w:rsidRDefault="00685E21" w:rsidP="001432BA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15075567" w14:textId="77777777" w:rsidR="00685E21" w:rsidRPr="00296A87" w:rsidRDefault="00685E21" w:rsidP="00EC292F">
      <w:pPr>
        <w:ind w:firstLine="708"/>
        <w:jc w:val="both"/>
      </w:pPr>
      <w:r w:rsidRPr="00296A87">
        <w:t>3.1.</w:t>
      </w:r>
      <w:r w:rsidR="00EE11CA" w:rsidRPr="00296A87">
        <w:t xml:space="preserve"> </w:t>
      </w:r>
      <w:r w:rsidRPr="00296A87">
        <w:t>Выполнены следующие научные исследования по теме магистерской диссертации: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403"/>
        <w:gridCol w:w="1544"/>
      </w:tblGrid>
      <w:tr w:rsidR="00685E21" w:rsidRPr="00296A87" w14:paraId="6085FC12" w14:textId="77777777" w:rsidTr="0054269B">
        <w:trPr>
          <w:tblHeader/>
        </w:trPr>
        <w:tc>
          <w:tcPr>
            <w:tcW w:w="3397" w:type="dxa"/>
            <w:vAlign w:val="center"/>
          </w:tcPr>
          <w:p w14:paraId="5563FFC6" w14:textId="77777777" w:rsidR="00685E21" w:rsidRPr="0054269B" w:rsidRDefault="00685E21" w:rsidP="00E028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69B">
              <w:rPr>
                <w:rFonts w:ascii="Arial" w:hAnsi="Arial" w:cs="Arial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403" w:type="dxa"/>
            <w:vAlign w:val="center"/>
          </w:tcPr>
          <w:p w14:paraId="785820F9" w14:textId="77777777" w:rsidR="00685E21" w:rsidRPr="0054269B" w:rsidRDefault="00685E21" w:rsidP="00E028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69B">
              <w:rPr>
                <w:rFonts w:ascii="Arial" w:hAnsi="Arial" w:cs="Arial"/>
                <w:b/>
                <w:sz w:val="24"/>
                <w:szCs w:val="24"/>
              </w:rPr>
              <w:t>Полученные результаты</w:t>
            </w:r>
          </w:p>
        </w:tc>
        <w:tc>
          <w:tcPr>
            <w:tcW w:w="1544" w:type="dxa"/>
            <w:vAlign w:val="center"/>
          </w:tcPr>
          <w:p w14:paraId="67F5ECB0" w14:textId="77777777" w:rsidR="00685E21" w:rsidRPr="0054269B" w:rsidRDefault="00685E21" w:rsidP="00E028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69B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654FEA" w:rsidRPr="00296A87" w14:paraId="7D21A7BE" w14:textId="77777777" w:rsidTr="006A3952">
        <w:tc>
          <w:tcPr>
            <w:tcW w:w="3397" w:type="dxa"/>
          </w:tcPr>
          <w:p w14:paraId="6F7ED7A9" w14:textId="6C445945" w:rsidR="00654FEA" w:rsidRPr="0054269B" w:rsidRDefault="006B76DB" w:rsidP="006B76DB">
            <w:pPr>
              <w:pStyle w:val="af3"/>
              <w:shd w:val="clear" w:color="auto" w:fill="FFFFFF"/>
              <w:jc w:val="both"/>
              <w:rPr>
                <w:color w:val="FF0000"/>
              </w:rPr>
            </w:pPr>
            <w:r w:rsidRPr="0054269B">
              <w:rPr>
                <w:color w:val="FF0000"/>
              </w:rPr>
              <w:t>1. Анализ и состояние проблемы оценки устойчивого функционирования устройств коммуникационных сетей в условиях преднамеренного воздействия мощных электромагнитных излучений</w:t>
            </w:r>
          </w:p>
        </w:tc>
        <w:tc>
          <w:tcPr>
            <w:tcW w:w="4403" w:type="dxa"/>
          </w:tcPr>
          <w:p w14:paraId="50FC926E" w14:textId="77777777" w:rsidR="006B76DB" w:rsidRPr="0054269B" w:rsidRDefault="006B76DB" w:rsidP="006B76DB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54269B">
              <w:rPr>
                <w:color w:val="FF0000"/>
              </w:rPr>
              <w:t>Выполнен анализ нормативных документов по обеспечению устойчивости инфокоммуникационных систем к воздействию сверхкоротких ЭМИ.</w:t>
            </w:r>
          </w:p>
          <w:p w14:paraId="183F981D" w14:textId="06D07B8B" w:rsidR="006B76DB" w:rsidRPr="0054269B" w:rsidRDefault="006B76DB" w:rsidP="006B76DB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54269B">
              <w:rPr>
                <w:color w:val="FF0000"/>
              </w:rPr>
              <w:t>Рассмотрены особенности воздействия сверхкоротких электромагнитных импульс на элементы и узлы УКС.</w:t>
            </w:r>
          </w:p>
          <w:p w14:paraId="5ABB5ADD" w14:textId="4CD95AB8" w:rsidR="006B76DB" w:rsidRPr="0054269B" w:rsidRDefault="006B76DB" w:rsidP="006B76DB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54269B">
              <w:rPr>
                <w:color w:val="FF0000"/>
              </w:rPr>
              <w:t>Рассмотрена архитектура подключения сетевого оборудования: проблемы и лучшие решения.</w:t>
            </w:r>
          </w:p>
          <w:p w14:paraId="6099B151" w14:textId="609948AE" w:rsidR="006B76DB" w:rsidRPr="0054269B" w:rsidRDefault="006B76DB" w:rsidP="006B76DB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54269B">
              <w:rPr>
                <w:color w:val="FF0000"/>
              </w:rPr>
              <w:t>Описаны аспекты обеспечения безопасности телекоммуникационных систем.</w:t>
            </w:r>
          </w:p>
          <w:p w14:paraId="70245352" w14:textId="4C4E3400" w:rsidR="00654FEA" w:rsidRPr="0054269B" w:rsidRDefault="006B76DB" w:rsidP="006B76DB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54269B">
              <w:rPr>
                <w:color w:val="FF0000"/>
              </w:rPr>
              <w:t>Выполнен обзор существующих методов анализа и оценки деструктивного воздействия СК ЭМИ на элементы и узлы УВС.</w:t>
            </w:r>
          </w:p>
        </w:tc>
        <w:tc>
          <w:tcPr>
            <w:tcW w:w="1544" w:type="dxa"/>
          </w:tcPr>
          <w:p w14:paraId="3C9D6467" w14:textId="77777777" w:rsidR="00654FEA" w:rsidRPr="0054269B" w:rsidRDefault="00654FEA" w:rsidP="00654FEA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654FEA" w:rsidRPr="00296A87" w14:paraId="44CDDB05" w14:textId="77777777" w:rsidTr="006A3952">
        <w:tc>
          <w:tcPr>
            <w:tcW w:w="3397" w:type="dxa"/>
          </w:tcPr>
          <w:p w14:paraId="0F2D2C8C" w14:textId="2B523CFA" w:rsidR="00654FEA" w:rsidRPr="0054269B" w:rsidRDefault="006A3952" w:rsidP="006A3952">
            <w:pPr>
              <w:jc w:val="both"/>
              <w:rPr>
                <w:color w:val="FF0000"/>
                <w:sz w:val="24"/>
                <w:szCs w:val="24"/>
              </w:rPr>
            </w:pPr>
            <w:r w:rsidRPr="0054269B">
              <w:rPr>
                <w:color w:val="FF0000"/>
                <w:sz w:val="24"/>
                <w:szCs w:val="24"/>
              </w:rPr>
              <w:t>2. Методы анализа данных в задачах оценки устойчивости УКС к деструктивному воздействию ЭМИ</w:t>
            </w:r>
          </w:p>
        </w:tc>
        <w:tc>
          <w:tcPr>
            <w:tcW w:w="4403" w:type="dxa"/>
          </w:tcPr>
          <w:p w14:paraId="2D12FCDC" w14:textId="58C222B0" w:rsidR="006A3952" w:rsidRPr="0054269B" w:rsidRDefault="006A3952" w:rsidP="006A3952">
            <w:pPr>
              <w:jc w:val="both"/>
              <w:rPr>
                <w:color w:val="FF0000"/>
                <w:sz w:val="24"/>
                <w:szCs w:val="24"/>
                <w:lang w:val="be-BY"/>
              </w:rPr>
            </w:pPr>
            <w:r w:rsidRPr="0054269B">
              <w:rPr>
                <w:color w:val="FF0000"/>
                <w:sz w:val="24"/>
                <w:szCs w:val="24"/>
                <w:lang w:val="be-BY"/>
              </w:rPr>
              <w:t>Рассмотрена структура системы анализа устойчивости УКС к деструктивному воздействию ЭМИ.</w:t>
            </w:r>
          </w:p>
          <w:p w14:paraId="4C7B58AA" w14:textId="3B9C23BF" w:rsidR="006A3952" w:rsidRPr="0054269B" w:rsidRDefault="006A3952" w:rsidP="006A3952">
            <w:pPr>
              <w:jc w:val="both"/>
              <w:rPr>
                <w:color w:val="FF0000"/>
                <w:sz w:val="24"/>
                <w:szCs w:val="24"/>
                <w:lang w:val="be-BY"/>
              </w:rPr>
            </w:pPr>
            <w:r w:rsidRPr="0054269B">
              <w:rPr>
                <w:color w:val="FF0000"/>
                <w:sz w:val="24"/>
                <w:szCs w:val="24"/>
                <w:lang w:val="be-BY"/>
              </w:rPr>
              <w:t>Описана характеристика поражающего силового деструктивного воздействия.</w:t>
            </w:r>
          </w:p>
          <w:p w14:paraId="5312A889" w14:textId="0FC7B261" w:rsidR="00654FEA" w:rsidRPr="0054269B" w:rsidRDefault="006A3952" w:rsidP="006A3952">
            <w:pPr>
              <w:jc w:val="both"/>
              <w:rPr>
                <w:color w:val="FF0000"/>
                <w:sz w:val="24"/>
                <w:szCs w:val="24"/>
                <w:lang w:val="be-BY"/>
              </w:rPr>
            </w:pPr>
            <w:r w:rsidRPr="0054269B">
              <w:rPr>
                <w:color w:val="FF0000"/>
                <w:sz w:val="24"/>
                <w:szCs w:val="24"/>
                <w:lang w:val="be-BY"/>
              </w:rPr>
              <w:t>Выполнен анализ методов оценки воздействия СКИ ЭМИ на УКС и её элементы.</w:t>
            </w:r>
          </w:p>
        </w:tc>
        <w:tc>
          <w:tcPr>
            <w:tcW w:w="1544" w:type="dxa"/>
          </w:tcPr>
          <w:p w14:paraId="0DD87A05" w14:textId="77777777" w:rsidR="00654FEA" w:rsidRPr="0054269B" w:rsidRDefault="00654FEA" w:rsidP="00654FEA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02643A" w:rsidRPr="00296A87" w14:paraId="217693D2" w14:textId="77777777" w:rsidTr="006A3952">
        <w:tc>
          <w:tcPr>
            <w:tcW w:w="3397" w:type="dxa"/>
          </w:tcPr>
          <w:p w14:paraId="1786B316" w14:textId="2AB22CEC" w:rsidR="0002643A" w:rsidRPr="0054269B" w:rsidRDefault="006A3952" w:rsidP="006A3952">
            <w:pPr>
              <w:jc w:val="both"/>
              <w:rPr>
                <w:color w:val="FF0000"/>
                <w:sz w:val="24"/>
                <w:szCs w:val="24"/>
              </w:rPr>
            </w:pPr>
            <w:r w:rsidRPr="0054269B">
              <w:rPr>
                <w:color w:val="FF0000"/>
                <w:sz w:val="24"/>
                <w:szCs w:val="24"/>
              </w:rPr>
              <w:t>3. Модели и алгоритмы взаимодействия мощных импульсных электромагнитных полей с элементами системы</w:t>
            </w:r>
          </w:p>
        </w:tc>
        <w:tc>
          <w:tcPr>
            <w:tcW w:w="4403" w:type="dxa"/>
          </w:tcPr>
          <w:p w14:paraId="2AEBB55F" w14:textId="0ECE4B07" w:rsidR="006A3952" w:rsidRPr="0054269B" w:rsidRDefault="006A3952" w:rsidP="006A3952">
            <w:pPr>
              <w:jc w:val="both"/>
              <w:rPr>
                <w:color w:val="FF0000"/>
                <w:sz w:val="24"/>
                <w:szCs w:val="24"/>
              </w:rPr>
            </w:pPr>
            <w:r w:rsidRPr="0054269B">
              <w:rPr>
                <w:color w:val="FF0000"/>
                <w:sz w:val="24"/>
                <w:szCs w:val="24"/>
              </w:rPr>
              <w:t>Разработана структура и характеристики современных УКС.</w:t>
            </w:r>
          </w:p>
          <w:p w14:paraId="2F99B7F5" w14:textId="6D94837C" w:rsidR="006A3952" w:rsidRPr="0054269B" w:rsidRDefault="006A3952" w:rsidP="006A3952">
            <w:pPr>
              <w:jc w:val="both"/>
              <w:rPr>
                <w:color w:val="FF0000"/>
                <w:sz w:val="24"/>
                <w:szCs w:val="24"/>
              </w:rPr>
            </w:pPr>
            <w:r w:rsidRPr="0054269B">
              <w:rPr>
                <w:color w:val="FF0000"/>
                <w:sz w:val="24"/>
                <w:szCs w:val="24"/>
              </w:rPr>
              <w:t>Описана организация систем информационного обмена и требования к стойкости каналов передачи данных современных БЦВК.</w:t>
            </w:r>
          </w:p>
          <w:p w14:paraId="3732FF8E" w14:textId="1E06B123" w:rsidR="006A3952" w:rsidRPr="0054269B" w:rsidRDefault="006A3952" w:rsidP="006A3952">
            <w:pPr>
              <w:jc w:val="both"/>
              <w:rPr>
                <w:color w:val="FF0000"/>
                <w:sz w:val="24"/>
                <w:szCs w:val="24"/>
              </w:rPr>
            </w:pPr>
            <w:r w:rsidRPr="0054269B">
              <w:rPr>
                <w:color w:val="FF0000"/>
                <w:sz w:val="24"/>
                <w:szCs w:val="24"/>
              </w:rPr>
              <w:t>Разработана математическая модель воздействия СК ЭМИ на каналы передачи данных и управления БЦВК.</w:t>
            </w:r>
          </w:p>
          <w:p w14:paraId="3A82C45A" w14:textId="6F91293C" w:rsidR="006A3952" w:rsidRPr="0054269B" w:rsidRDefault="006A3952" w:rsidP="006A3952">
            <w:pPr>
              <w:jc w:val="both"/>
              <w:rPr>
                <w:color w:val="FF0000"/>
                <w:sz w:val="24"/>
                <w:szCs w:val="24"/>
              </w:rPr>
            </w:pPr>
            <w:r w:rsidRPr="0054269B">
              <w:rPr>
                <w:color w:val="FF0000"/>
                <w:sz w:val="24"/>
                <w:szCs w:val="24"/>
              </w:rPr>
              <w:lastRenderedPageBreak/>
              <w:t>Разработаны алгоритмы обеспечение электромагнитной совместимости УКС.</w:t>
            </w:r>
          </w:p>
          <w:p w14:paraId="2591124F" w14:textId="5EEB306A" w:rsidR="0002643A" w:rsidRPr="0054269B" w:rsidRDefault="006A3952" w:rsidP="006A3952">
            <w:pPr>
              <w:jc w:val="both"/>
              <w:rPr>
                <w:color w:val="FF0000"/>
                <w:sz w:val="24"/>
                <w:szCs w:val="24"/>
              </w:rPr>
            </w:pPr>
            <w:r w:rsidRPr="0054269B">
              <w:rPr>
                <w:color w:val="FF0000"/>
                <w:sz w:val="24"/>
                <w:szCs w:val="24"/>
              </w:rPr>
              <w:t>Обоснованы теоретические методы расчёта ЭМС.</w:t>
            </w:r>
          </w:p>
        </w:tc>
        <w:tc>
          <w:tcPr>
            <w:tcW w:w="1544" w:type="dxa"/>
          </w:tcPr>
          <w:p w14:paraId="497826D5" w14:textId="77777777" w:rsidR="0002643A" w:rsidRPr="0054269B" w:rsidRDefault="0002643A" w:rsidP="00654FEA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</w:tbl>
    <w:p w14:paraId="54907A4E" w14:textId="77777777" w:rsidR="00685E21" w:rsidRPr="00296A87" w:rsidRDefault="00685E21" w:rsidP="001432BA">
      <w:pPr>
        <w:jc w:val="both"/>
        <w:rPr>
          <w:rFonts w:ascii="Arial" w:hAnsi="Arial" w:cs="Arial"/>
          <w:sz w:val="16"/>
          <w:szCs w:val="16"/>
        </w:rPr>
      </w:pPr>
    </w:p>
    <w:p w14:paraId="45B0E95D" w14:textId="77777777" w:rsidR="00685E21" w:rsidRPr="00296A87" w:rsidRDefault="00685E21" w:rsidP="00EC292F">
      <w:pPr>
        <w:ind w:firstLine="708"/>
        <w:jc w:val="both"/>
      </w:pPr>
      <w:r w:rsidRPr="00296A87">
        <w:t>3.2.</w:t>
      </w:r>
      <w:r w:rsidR="00EE11CA" w:rsidRPr="00296A87">
        <w:t xml:space="preserve"> </w:t>
      </w:r>
      <w:r w:rsidRPr="00296A87">
        <w:t xml:space="preserve">Научные исследования выполнялись (по ГБ, ГБЦ, в рамках хоздоговорных НИР, по гранту Министерства образования Республики Беларусь, по гранту Белорусского Республиканского Фонда фундаментальных исследований, на инициативных началах, другим грантам, на инициативных началах) </w:t>
      </w:r>
    </w:p>
    <w:p w14:paraId="2EF56542" w14:textId="6528425F" w:rsidR="00685E21" w:rsidRPr="00C766E5" w:rsidRDefault="00D21059" w:rsidP="009B4E10">
      <w:pPr>
        <w:ind w:firstLine="720"/>
        <w:jc w:val="both"/>
      </w:pPr>
      <w:r w:rsidRPr="00C766E5">
        <w:t>Н</w:t>
      </w:r>
      <w:r w:rsidR="00654FEA" w:rsidRPr="00C766E5">
        <w:t>аучно-исследовательски</w:t>
      </w:r>
      <w:r w:rsidRPr="00C766E5">
        <w:t>е</w:t>
      </w:r>
      <w:r w:rsidR="00654FEA" w:rsidRPr="00C766E5">
        <w:t xml:space="preserve"> результат</w:t>
      </w:r>
      <w:r w:rsidRPr="00C766E5">
        <w:t>ы</w:t>
      </w:r>
      <w:r w:rsidR="00654FEA" w:rsidRPr="00C766E5">
        <w:t xml:space="preserve"> был</w:t>
      </w:r>
      <w:r w:rsidRPr="00C766E5">
        <w:t>и</w:t>
      </w:r>
      <w:r w:rsidR="00654FEA" w:rsidRPr="00C766E5">
        <w:t xml:space="preserve"> получен</w:t>
      </w:r>
      <w:r w:rsidR="00005D21" w:rsidRPr="00C766E5">
        <w:t>ы</w:t>
      </w:r>
      <w:r w:rsidR="004D502C" w:rsidRPr="00C766E5">
        <w:t xml:space="preserve"> при выполнении ГБ НИР №17-</w:t>
      </w:r>
      <w:r w:rsidR="009C6D8A" w:rsidRPr="00C766E5">
        <w:t>2021</w:t>
      </w:r>
      <w:r w:rsidR="004D502C" w:rsidRPr="00C766E5">
        <w:t xml:space="preserve"> </w:t>
      </w:r>
      <w:r w:rsidR="00F62948" w:rsidRPr="00C766E5">
        <w:t>«</w:t>
      </w:r>
      <w:r w:rsidR="004D502C" w:rsidRPr="00C766E5">
        <w:t xml:space="preserve">Методы и </w:t>
      </w:r>
      <w:r w:rsidR="00C12F58" w:rsidRPr="00C766E5">
        <w:t>средства проектирования беспилотных летательных аппаратов для ведения наблюдения за объектами по заданной траектории</w:t>
      </w:r>
      <w:r w:rsidR="00F62948" w:rsidRPr="00C766E5">
        <w:t>»</w:t>
      </w:r>
      <w:r w:rsidR="004D502C" w:rsidRPr="00C766E5">
        <w:t>.</w:t>
      </w:r>
    </w:p>
    <w:p w14:paraId="173A71F7" w14:textId="77777777" w:rsidR="00654FEA" w:rsidRPr="00296A87" w:rsidRDefault="00654FEA" w:rsidP="009B4E10">
      <w:pPr>
        <w:ind w:firstLine="720"/>
        <w:jc w:val="both"/>
      </w:pPr>
    </w:p>
    <w:p w14:paraId="4BEE1915" w14:textId="77777777" w:rsidR="00F62948" w:rsidRDefault="00685E21" w:rsidP="003A5754">
      <w:pPr>
        <w:ind w:firstLine="708"/>
        <w:jc w:val="both"/>
      </w:pPr>
      <w:r w:rsidRPr="00296A87">
        <w:t>3.3.</w:t>
      </w:r>
      <w:r w:rsidR="00EE11CA" w:rsidRPr="00296A87">
        <w:t xml:space="preserve"> </w:t>
      </w:r>
      <w:r w:rsidRPr="00296A87">
        <w:t xml:space="preserve">Сведения о публикациях </w:t>
      </w:r>
    </w:p>
    <w:p w14:paraId="61D7BB5C" w14:textId="380EB6FE" w:rsidR="003A5754" w:rsidRPr="00F32D03" w:rsidRDefault="003A5754" w:rsidP="003A5754">
      <w:pPr>
        <w:pStyle w:val="af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F32D03">
        <w:rPr>
          <w:color w:val="FF0000"/>
          <w:sz w:val="28"/>
          <w:szCs w:val="28"/>
        </w:rPr>
        <w:t xml:space="preserve">[1-A]. </w:t>
      </w:r>
      <w:r w:rsidR="0054269B">
        <w:rPr>
          <w:color w:val="FF0000"/>
          <w:sz w:val="28"/>
          <w:szCs w:val="28"/>
        </w:rPr>
        <w:t>Иванов</w:t>
      </w:r>
      <w:r w:rsidRPr="00F32D03">
        <w:rPr>
          <w:color w:val="FF0000"/>
          <w:sz w:val="28"/>
          <w:szCs w:val="28"/>
        </w:rPr>
        <w:t xml:space="preserve">, А. В. Исследование электромагнитного импульсного воздействия на электронные схемы / А. В. </w:t>
      </w:r>
      <w:r w:rsidR="0054269B">
        <w:rPr>
          <w:color w:val="FF0000"/>
          <w:sz w:val="28"/>
          <w:szCs w:val="28"/>
        </w:rPr>
        <w:t>Иванов</w:t>
      </w:r>
      <w:r w:rsidRPr="00F32D03">
        <w:rPr>
          <w:color w:val="FF0000"/>
          <w:sz w:val="28"/>
          <w:szCs w:val="28"/>
        </w:rPr>
        <w:t>, А. В. Абрамчук // Новые информационные технологии в научных исследованиях «НИТ-2023» : мате-риалы XХVIII Всероссийской научно-технической конференции студентов, молодых ученых и специалистов, Рязань, 22–24 ноября, 2023 г. : в 2 т. Т 2 / Рязанский государственный радиотехнический университет имени В. Ф. Утки-на. – Рязань, 2023. – С. 99–102.</w:t>
      </w:r>
    </w:p>
    <w:p w14:paraId="2C3B9423" w14:textId="35C6CBBE" w:rsidR="003A5754" w:rsidRPr="00F32D03" w:rsidRDefault="003A5754" w:rsidP="003A5754">
      <w:pPr>
        <w:pStyle w:val="af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F32D03">
        <w:rPr>
          <w:color w:val="FF0000"/>
          <w:sz w:val="28"/>
          <w:szCs w:val="28"/>
        </w:rPr>
        <w:t xml:space="preserve">[2-A]. Бегляк, Е. В. Системный анализ для определения угроз безопас-ности / Е. В. Бегляк, Е. А. Лещенко, А. В. </w:t>
      </w:r>
      <w:r w:rsidR="0054269B">
        <w:rPr>
          <w:color w:val="FF0000"/>
          <w:sz w:val="28"/>
          <w:szCs w:val="28"/>
        </w:rPr>
        <w:t>Иванов</w:t>
      </w:r>
      <w:r w:rsidRPr="00F32D03">
        <w:rPr>
          <w:color w:val="FF0000"/>
          <w:sz w:val="28"/>
          <w:szCs w:val="28"/>
        </w:rPr>
        <w:t xml:space="preserve"> // Новые информационные технологии в научных исследованиях «НИТ-2023» : материалы XХVIII Все-российской научно-технической конференции студентов, молодых ученых и специалистов, Рязань, 22–24 ноября, 2023 г. : в 2 т. Т 2 / Рязанский государ-ственный радиотехнический университет имени В. Ф. Уткина. – Рязань, 2023. – С. 66–68.</w:t>
      </w:r>
    </w:p>
    <w:p w14:paraId="04AEC2C8" w14:textId="0B6AD52E" w:rsidR="003A5754" w:rsidRPr="00F32D03" w:rsidRDefault="003A5754" w:rsidP="003A5754">
      <w:pPr>
        <w:pStyle w:val="af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F32D03">
        <w:rPr>
          <w:color w:val="FF0000"/>
          <w:sz w:val="28"/>
          <w:szCs w:val="28"/>
        </w:rPr>
        <w:t xml:space="preserve">[3-A]. </w:t>
      </w:r>
      <w:r w:rsidR="0054269B">
        <w:rPr>
          <w:color w:val="FF0000"/>
          <w:sz w:val="28"/>
          <w:szCs w:val="28"/>
        </w:rPr>
        <w:t>Иванов</w:t>
      </w:r>
      <w:r w:rsidRPr="00F32D03">
        <w:rPr>
          <w:color w:val="FF0000"/>
          <w:sz w:val="28"/>
          <w:szCs w:val="28"/>
        </w:rPr>
        <w:t xml:space="preserve">, А. В. Архитектура подключения сетевого оборудования: проблемы и лучшие практики = Network equipment connection architecture: issues and best practices / </w:t>
      </w:r>
      <w:r w:rsidR="0054269B">
        <w:rPr>
          <w:color w:val="FF0000"/>
          <w:sz w:val="28"/>
          <w:szCs w:val="28"/>
        </w:rPr>
        <w:t>Иванов</w:t>
      </w:r>
      <w:r w:rsidRPr="00F32D03">
        <w:rPr>
          <w:color w:val="FF0000"/>
          <w:sz w:val="28"/>
          <w:szCs w:val="28"/>
        </w:rPr>
        <w:t xml:space="preserve"> А. В. // Электронные системы и технологии : сборник материалов 59-й научной конференции аспирантов, магистрантов и студентов БГУИР, Минск, 17–21 апреля 2023 г. / Белорусский государствен-ный университет информатики и радиоэлектроники ; редкол.: Д. В. Лихаче-ский [и др.]. – Минск, 2023. – С. 225–229.</w:t>
      </w:r>
    </w:p>
    <w:p w14:paraId="3F7331BF" w14:textId="50B3729B" w:rsidR="003A5754" w:rsidRPr="00F32D03" w:rsidRDefault="003A5754" w:rsidP="003A5754">
      <w:pPr>
        <w:pStyle w:val="af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F32D03">
        <w:rPr>
          <w:color w:val="FF0000"/>
          <w:sz w:val="28"/>
          <w:szCs w:val="28"/>
        </w:rPr>
        <w:t xml:space="preserve">[4-A]. </w:t>
      </w:r>
      <w:r w:rsidR="0054269B">
        <w:rPr>
          <w:color w:val="FF0000"/>
          <w:sz w:val="28"/>
          <w:szCs w:val="28"/>
        </w:rPr>
        <w:t>Иванов</w:t>
      </w:r>
      <w:r w:rsidRPr="00F32D03">
        <w:rPr>
          <w:color w:val="FF0000"/>
          <w:sz w:val="28"/>
          <w:szCs w:val="28"/>
        </w:rPr>
        <w:t xml:space="preserve">, А. В. Анализ нормативных требований для обеспечения электромагнитной совместимости коммуникационных сетей = Analysis of regulatory requirements to ensure electromagnetic compatibility of communication networks / </w:t>
      </w:r>
      <w:r w:rsidR="0054269B">
        <w:rPr>
          <w:color w:val="FF0000"/>
          <w:sz w:val="28"/>
          <w:szCs w:val="28"/>
        </w:rPr>
        <w:t>Иванов</w:t>
      </w:r>
      <w:r w:rsidRPr="00F32D03">
        <w:rPr>
          <w:color w:val="FF0000"/>
          <w:sz w:val="28"/>
          <w:szCs w:val="28"/>
        </w:rPr>
        <w:t xml:space="preserve"> А. В. // Электронные системы и технологии : сборник мате-риалов 59-й научной конференции аспирантов, магистрантов и студентов БГУИР, Минск, 17–21 апреля 2023 г. / Белорусский государственный универ-ситет информатики и радиоэлектроники ; редкол.: Д. В. Лихаческий [и др.]. – Минск, 2023. – С. 230–234.</w:t>
      </w:r>
    </w:p>
    <w:p w14:paraId="414843FA" w14:textId="79A8BD1B" w:rsidR="003A5754" w:rsidRPr="00F32D03" w:rsidRDefault="003A5754" w:rsidP="003A5754">
      <w:pPr>
        <w:pStyle w:val="af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F32D03">
        <w:rPr>
          <w:color w:val="FF0000"/>
          <w:sz w:val="28"/>
          <w:szCs w:val="28"/>
        </w:rPr>
        <w:lastRenderedPageBreak/>
        <w:t xml:space="preserve">[5-A]. </w:t>
      </w:r>
      <w:r w:rsidR="0054269B">
        <w:rPr>
          <w:color w:val="FF0000"/>
          <w:sz w:val="28"/>
          <w:szCs w:val="28"/>
        </w:rPr>
        <w:t>Иванов</w:t>
      </w:r>
      <w:r w:rsidRPr="00F32D03">
        <w:rPr>
          <w:color w:val="FF0000"/>
          <w:sz w:val="28"/>
          <w:szCs w:val="28"/>
        </w:rPr>
        <w:t xml:space="preserve">, А. В. Подходы к оценке характеристик поражающего действия широкополосного электромагнитного импульса на телекоммуника-ционные системы = Approaches to assessing characteristics of the damaging effect of broadband electromagnetic pulse on telecommunication systems / </w:t>
      </w:r>
      <w:r w:rsidR="0054269B">
        <w:rPr>
          <w:color w:val="FF0000"/>
          <w:sz w:val="28"/>
          <w:szCs w:val="28"/>
        </w:rPr>
        <w:t>Иванов</w:t>
      </w:r>
      <w:r w:rsidRPr="00F32D03">
        <w:rPr>
          <w:color w:val="FF0000"/>
          <w:sz w:val="28"/>
          <w:szCs w:val="28"/>
        </w:rPr>
        <w:t xml:space="preserve"> А. В. // Электронные системы и технологии : сборник материалов 60-й научной конференции аспирантов, магистрантов и студентов БГУИР, Минск, 22–26 апреля 2024 г. / Белорусский государственный университет информатики и радиоэлектроники ; редкол.: Д. В. Лихаческий [и др.]. – Минск, 2024. – С. 169–171.</w:t>
      </w:r>
    </w:p>
    <w:p w14:paraId="4533D01D" w14:textId="4C83D443" w:rsidR="000E3F5C" w:rsidRPr="00F32D03" w:rsidRDefault="003A5754" w:rsidP="003A5754">
      <w:pPr>
        <w:pStyle w:val="af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F32D03">
        <w:rPr>
          <w:color w:val="FF0000"/>
          <w:sz w:val="28"/>
          <w:szCs w:val="28"/>
        </w:rPr>
        <w:t xml:space="preserve">[6-A]. </w:t>
      </w:r>
      <w:r w:rsidR="0054269B">
        <w:rPr>
          <w:color w:val="FF0000"/>
          <w:sz w:val="28"/>
          <w:szCs w:val="28"/>
        </w:rPr>
        <w:t>Иванов</w:t>
      </w:r>
      <w:r w:rsidRPr="00F32D03">
        <w:rPr>
          <w:color w:val="FF0000"/>
          <w:sz w:val="28"/>
          <w:szCs w:val="28"/>
        </w:rPr>
        <w:t xml:space="preserve">, А. В. Аспекты обеспечения безопасности телекоммуни-кационных систем = Aspects of ensuring the security of telecommunication systems / </w:t>
      </w:r>
      <w:r w:rsidR="0054269B">
        <w:rPr>
          <w:color w:val="FF0000"/>
          <w:sz w:val="28"/>
          <w:szCs w:val="28"/>
        </w:rPr>
        <w:t>Иванов</w:t>
      </w:r>
      <w:r w:rsidRPr="00F32D03">
        <w:rPr>
          <w:color w:val="FF0000"/>
          <w:sz w:val="28"/>
          <w:szCs w:val="28"/>
        </w:rPr>
        <w:t xml:space="preserve"> А. В. // Электронные системы и технологии : сборник мате-риалов 60-й науч-ной конференции аспирантов, магистрантов и студентов БГУИР, Минск, 22–26 апреля 2024 г. / Белорусский государственный универ-ситет инфор-матики и радиоэлектроники ; редкол.: Д. В. Лихаческий [и др.]. – Минск, 2024. – С. 172–176.</w:t>
      </w:r>
    </w:p>
    <w:p w14:paraId="561CA037" w14:textId="77777777" w:rsidR="003A5754" w:rsidRDefault="003A5754" w:rsidP="009B4E10">
      <w:pPr>
        <w:ind w:firstLine="708"/>
        <w:jc w:val="both"/>
      </w:pPr>
    </w:p>
    <w:p w14:paraId="2C318160" w14:textId="4E5CB871" w:rsidR="00685E21" w:rsidRPr="00296A87" w:rsidRDefault="00685E21" w:rsidP="009B4E10">
      <w:pPr>
        <w:ind w:firstLine="708"/>
        <w:jc w:val="both"/>
      </w:pPr>
      <w:r w:rsidRPr="00296A87">
        <w:t>3.4.</w:t>
      </w:r>
      <w:r w:rsidR="00EE11CA" w:rsidRPr="00296A87">
        <w:t xml:space="preserve"> </w:t>
      </w:r>
      <w:r w:rsidRPr="00296A87">
        <w:t>Участие в научных конференциях, симпозиумах, семинарах и т.п.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2221"/>
        <w:gridCol w:w="2607"/>
      </w:tblGrid>
      <w:tr w:rsidR="00685E21" w:rsidRPr="00296A87" w14:paraId="11E9E00C" w14:textId="77777777" w:rsidTr="00EE1AEA">
        <w:trPr>
          <w:trHeight w:val="871"/>
          <w:tblHeader/>
        </w:trPr>
        <w:tc>
          <w:tcPr>
            <w:tcW w:w="4516" w:type="dxa"/>
            <w:vAlign w:val="center"/>
          </w:tcPr>
          <w:p w14:paraId="023D14C6" w14:textId="77777777" w:rsidR="00685E21" w:rsidRPr="0054269B" w:rsidRDefault="00685E21" w:rsidP="009B4E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269B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1" w:type="dxa"/>
            <w:vAlign w:val="center"/>
          </w:tcPr>
          <w:p w14:paraId="7C529BAF" w14:textId="77777777" w:rsidR="00685E21" w:rsidRPr="0054269B" w:rsidRDefault="00685E21" w:rsidP="009B4E10">
            <w:pPr>
              <w:ind w:left="63" w:hanging="6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269B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Сроки, место проведения</w:t>
            </w:r>
          </w:p>
        </w:tc>
        <w:tc>
          <w:tcPr>
            <w:tcW w:w="2607" w:type="dxa"/>
            <w:vAlign w:val="center"/>
          </w:tcPr>
          <w:p w14:paraId="082B8BC8" w14:textId="77777777" w:rsidR="00685E21" w:rsidRPr="0054269B" w:rsidRDefault="00685E21" w:rsidP="009B4E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269B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Результаты</w:t>
            </w:r>
          </w:p>
          <w:p w14:paraId="099E1DCC" w14:textId="77777777" w:rsidR="00685E21" w:rsidRPr="0054269B" w:rsidRDefault="00685E21" w:rsidP="009B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69B">
              <w:rPr>
                <w:rFonts w:ascii="Arial" w:hAnsi="Arial" w:cs="Arial"/>
                <w:sz w:val="24"/>
                <w:szCs w:val="24"/>
              </w:rPr>
              <w:t>(тезисы, статья, доклад и т.п.)</w:t>
            </w:r>
          </w:p>
        </w:tc>
      </w:tr>
      <w:tr w:rsidR="00F32D03" w:rsidRPr="00F32D03" w14:paraId="0B9022F2" w14:textId="77777777" w:rsidTr="005858B0">
        <w:tc>
          <w:tcPr>
            <w:tcW w:w="4516" w:type="dxa"/>
          </w:tcPr>
          <w:p w14:paraId="5444E408" w14:textId="44ED977A" w:rsidR="005858B0" w:rsidRPr="0054269B" w:rsidRDefault="005858B0" w:rsidP="005858B0">
            <w:pPr>
              <w:jc w:val="both"/>
              <w:rPr>
                <w:color w:val="FF0000"/>
                <w:sz w:val="24"/>
                <w:szCs w:val="24"/>
              </w:rPr>
            </w:pPr>
            <w:r w:rsidRPr="0054269B">
              <w:rPr>
                <w:color w:val="FF0000"/>
                <w:sz w:val="24"/>
                <w:szCs w:val="24"/>
              </w:rPr>
              <w:t>Новые информационные технологии в научных исследованиях «НИТ-2023»</w:t>
            </w:r>
          </w:p>
        </w:tc>
        <w:tc>
          <w:tcPr>
            <w:tcW w:w="2221" w:type="dxa"/>
          </w:tcPr>
          <w:p w14:paraId="273A73C7" w14:textId="72C54E21" w:rsidR="005858B0" w:rsidRPr="0054269B" w:rsidRDefault="005858B0" w:rsidP="005858B0">
            <w:pPr>
              <w:jc w:val="center"/>
              <w:rPr>
                <w:color w:val="FF0000"/>
                <w:sz w:val="24"/>
                <w:szCs w:val="24"/>
                <w:lang w:val="be-BY"/>
              </w:rPr>
            </w:pPr>
            <w:r w:rsidRPr="0054269B">
              <w:rPr>
                <w:color w:val="FF0000"/>
                <w:sz w:val="24"/>
                <w:szCs w:val="24"/>
              </w:rPr>
              <w:t>г. Рязань, Россия, 2023</w:t>
            </w:r>
          </w:p>
        </w:tc>
        <w:tc>
          <w:tcPr>
            <w:tcW w:w="2607" w:type="dxa"/>
          </w:tcPr>
          <w:p w14:paraId="08785637" w14:textId="18F6D4F4" w:rsidR="005858B0" w:rsidRPr="0054269B" w:rsidRDefault="005858B0" w:rsidP="005858B0">
            <w:pPr>
              <w:jc w:val="center"/>
              <w:rPr>
                <w:color w:val="FF0000"/>
                <w:sz w:val="24"/>
                <w:szCs w:val="24"/>
              </w:rPr>
            </w:pPr>
            <w:r w:rsidRPr="0054269B">
              <w:rPr>
                <w:color w:val="FF0000"/>
                <w:sz w:val="24"/>
                <w:szCs w:val="24"/>
                <w:lang w:val="be-BY"/>
              </w:rPr>
              <w:t>Опубликованы 2 статьи</w:t>
            </w:r>
          </w:p>
        </w:tc>
      </w:tr>
      <w:tr w:rsidR="00F32D03" w:rsidRPr="00F32D03" w14:paraId="6256A198" w14:textId="77777777" w:rsidTr="005858B0">
        <w:tc>
          <w:tcPr>
            <w:tcW w:w="4516" w:type="dxa"/>
          </w:tcPr>
          <w:p w14:paraId="339962C6" w14:textId="27DC4DD0" w:rsidR="005858B0" w:rsidRPr="0054269B" w:rsidRDefault="005858B0" w:rsidP="005858B0">
            <w:pPr>
              <w:pStyle w:val="af3"/>
              <w:shd w:val="clear" w:color="auto" w:fill="FFFFFF"/>
              <w:jc w:val="both"/>
              <w:rPr>
                <w:color w:val="FF0000"/>
              </w:rPr>
            </w:pPr>
            <w:r w:rsidRPr="0054269B">
              <w:rPr>
                <w:rFonts w:ascii="TimesNewRomanPSMT" w:hAnsi="TimesNewRomanPSMT"/>
                <w:color w:val="FF0000"/>
              </w:rPr>
              <w:t>59-ой научно-техническая конференция аспирантов, магистрантов и студентов БГУИР</w:t>
            </w:r>
          </w:p>
        </w:tc>
        <w:tc>
          <w:tcPr>
            <w:tcW w:w="2221" w:type="dxa"/>
          </w:tcPr>
          <w:p w14:paraId="1E6F1D00" w14:textId="7348680D" w:rsidR="005858B0" w:rsidRPr="0054269B" w:rsidRDefault="005858B0" w:rsidP="005858B0">
            <w:pPr>
              <w:pStyle w:val="af3"/>
              <w:shd w:val="clear" w:color="auto" w:fill="FFFFFF"/>
              <w:jc w:val="center"/>
              <w:rPr>
                <w:color w:val="FF0000"/>
              </w:rPr>
            </w:pPr>
            <w:r w:rsidRPr="0054269B">
              <w:rPr>
                <w:rFonts w:ascii="TimesNewRomanPSMT" w:hAnsi="TimesNewRomanPSMT"/>
                <w:color w:val="FF0000"/>
              </w:rPr>
              <w:t>г. Минск, Беларусь, 2023</w:t>
            </w:r>
          </w:p>
        </w:tc>
        <w:tc>
          <w:tcPr>
            <w:tcW w:w="2607" w:type="dxa"/>
          </w:tcPr>
          <w:p w14:paraId="27B83F06" w14:textId="3BCCB8FA" w:rsidR="005858B0" w:rsidRPr="0054269B" w:rsidRDefault="005858B0" w:rsidP="005858B0">
            <w:pPr>
              <w:jc w:val="center"/>
              <w:rPr>
                <w:color w:val="FF0000"/>
                <w:sz w:val="24"/>
                <w:szCs w:val="24"/>
                <w:lang w:val="be-BY"/>
              </w:rPr>
            </w:pPr>
            <w:r w:rsidRPr="0054269B">
              <w:rPr>
                <w:color w:val="FF0000"/>
                <w:sz w:val="24"/>
                <w:szCs w:val="24"/>
                <w:lang w:val="be-BY"/>
              </w:rPr>
              <w:t>Опубликованы 2 статьи</w:t>
            </w:r>
          </w:p>
        </w:tc>
      </w:tr>
      <w:tr w:rsidR="00F32D03" w:rsidRPr="00F32D03" w14:paraId="29BF355D" w14:textId="77777777" w:rsidTr="005858B0">
        <w:tc>
          <w:tcPr>
            <w:tcW w:w="4516" w:type="dxa"/>
          </w:tcPr>
          <w:p w14:paraId="4889A1A8" w14:textId="775D4158" w:rsidR="005858B0" w:rsidRPr="0054269B" w:rsidRDefault="005858B0" w:rsidP="005858B0">
            <w:pPr>
              <w:pStyle w:val="af3"/>
              <w:shd w:val="clear" w:color="auto" w:fill="FFFFFF"/>
              <w:jc w:val="both"/>
              <w:rPr>
                <w:color w:val="FF0000"/>
              </w:rPr>
            </w:pPr>
            <w:r w:rsidRPr="0054269B">
              <w:rPr>
                <w:rFonts w:ascii="TimesNewRomanPSMT" w:hAnsi="TimesNewRomanPSMT"/>
                <w:color w:val="FF0000"/>
              </w:rPr>
              <w:t>60-я научно-техническая конференция аспирантов, магистрантов и студентов БГУИР</w:t>
            </w:r>
          </w:p>
        </w:tc>
        <w:tc>
          <w:tcPr>
            <w:tcW w:w="2221" w:type="dxa"/>
          </w:tcPr>
          <w:p w14:paraId="630B73D5" w14:textId="632E6F2E" w:rsidR="005858B0" w:rsidRPr="0054269B" w:rsidRDefault="005858B0" w:rsidP="005858B0">
            <w:pPr>
              <w:pStyle w:val="af3"/>
              <w:shd w:val="clear" w:color="auto" w:fill="FFFFFF"/>
              <w:jc w:val="center"/>
              <w:rPr>
                <w:color w:val="FF0000"/>
              </w:rPr>
            </w:pPr>
            <w:r w:rsidRPr="0054269B">
              <w:rPr>
                <w:rFonts w:ascii="TimesNewRomanPSMT" w:hAnsi="TimesNewRomanPSMT"/>
                <w:color w:val="FF0000"/>
              </w:rPr>
              <w:t>г. Минск, Беларусь, 2024</w:t>
            </w:r>
          </w:p>
        </w:tc>
        <w:tc>
          <w:tcPr>
            <w:tcW w:w="2607" w:type="dxa"/>
          </w:tcPr>
          <w:p w14:paraId="4967AF5C" w14:textId="77777777" w:rsidR="005858B0" w:rsidRPr="0054269B" w:rsidRDefault="005858B0" w:rsidP="005858B0">
            <w:pPr>
              <w:jc w:val="center"/>
              <w:rPr>
                <w:color w:val="FF0000"/>
                <w:sz w:val="24"/>
                <w:szCs w:val="24"/>
                <w:lang w:val="be-BY"/>
              </w:rPr>
            </w:pPr>
            <w:r w:rsidRPr="0054269B">
              <w:rPr>
                <w:color w:val="FF0000"/>
                <w:sz w:val="24"/>
                <w:szCs w:val="24"/>
                <w:lang w:val="be-BY"/>
              </w:rPr>
              <w:t>Опубликованы 2 статьи</w:t>
            </w:r>
          </w:p>
        </w:tc>
      </w:tr>
    </w:tbl>
    <w:p w14:paraId="3A179569" w14:textId="77777777" w:rsidR="00685E21" w:rsidRPr="00296A87" w:rsidRDefault="00685E21" w:rsidP="009B4E10">
      <w:pPr>
        <w:jc w:val="both"/>
        <w:rPr>
          <w:rFonts w:ascii="Arial" w:hAnsi="Arial" w:cs="Arial"/>
          <w:sz w:val="24"/>
          <w:szCs w:val="24"/>
        </w:rPr>
      </w:pPr>
    </w:p>
    <w:p w14:paraId="35CBC0CD" w14:textId="77777777" w:rsidR="004171F4" w:rsidRPr="00296A87" w:rsidRDefault="00685E21" w:rsidP="009B4E10">
      <w:pPr>
        <w:ind w:firstLine="708"/>
        <w:jc w:val="both"/>
      </w:pPr>
      <w:r w:rsidRPr="00296A87">
        <w:t>3.5.</w:t>
      </w:r>
      <w:r w:rsidR="00721915" w:rsidRPr="00296A87">
        <w:t xml:space="preserve"> </w:t>
      </w:r>
      <w:r w:rsidRPr="00296A87">
        <w:t>Научные командировки, стажировки по теме диссертации</w:t>
      </w:r>
    </w:p>
    <w:p w14:paraId="64B04246" w14:textId="0F958652" w:rsidR="00685E21" w:rsidRPr="00296A87" w:rsidRDefault="004171F4" w:rsidP="009B4E10">
      <w:pPr>
        <w:ind w:firstLine="708"/>
        <w:jc w:val="both"/>
      </w:pPr>
      <w:r w:rsidRPr="00296A87">
        <w:t xml:space="preserve">Участие в командировке магистранта </w:t>
      </w:r>
      <w:r w:rsidR="00685E21" w:rsidRPr="00296A87">
        <w:t>не планировал</w:t>
      </w:r>
      <w:r w:rsidR="00F62948">
        <w:t>о</w:t>
      </w:r>
      <w:r w:rsidR="00685E21" w:rsidRPr="00296A87">
        <w:t>сь</w:t>
      </w:r>
      <w:r w:rsidRPr="00296A87">
        <w:t>.</w:t>
      </w:r>
    </w:p>
    <w:p w14:paraId="58EB7469" w14:textId="77777777" w:rsidR="00685E21" w:rsidRPr="00296A87" w:rsidRDefault="00685E21" w:rsidP="009B4E10">
      <w:pPr>
        <w:ind w:firstLine="708"/>
        <w:jc w:val="both"/>
      </w:pPr>
    </w:p>
    <w:p w14:paraId="5BDDB915" w14:textId="77777777" w:rsidR="00685E21" w:rsidRPr="00296A87" w:rsidRDefault="00685E21" w:rsidP="009B4E10">
      <w:pPr>
        <w:ind w:firstLine="720"/>
        <w:jc w:val="both"/>
      </w:pPr>
      <w:r w:rsidRPr="00296A87">
        <w:t>3.6. Участие в выставках</w:t>
      </w:r>
    </w:p>
    <w:p w14:paraId="64124BC5" w14:textId="42130CA0" w:rsidR="004171F4" w:rsidRPr="00296A87" w:rsidRDefault="004171F4" w:rsidP="004171F4">
      <w:pPr>
        <w:ind w:firstLine="708"/>
        <w:jc w:val="both"/>
      </w:pPr>
      <w:r w:rsidRPr="00296A87">
        <w:t>Участие магистранта в выставках не планировал</w:t>
      </w:r>
      <w:r w:rsidR="00F62948">
        <w:t>о</w:t>
      </w:r>
      <w:r w:rsidRPr="00296A87">
        <w:t>сь.</w:t>
      </w:r>
    </w:p>
    <w:p w14:paraId="2CF1A90C" w14:textId="77777777" w:rsidR="00685E21" w:rsidRPr="00296A87" w:rsidRDefault="00685E21" w:rsidP="009B4E10">
      <w:pPr>
        <w:ind w:firstLine="708"/>
        <w:jc w:val="both"/>
      </w:pPr>
    </w:p>
    <w:p w14:paraId="4DEEFB17" w14:textId="77777777" w:rsidR="00685E21" w:rsidRPr="00296A87" w:rsidRDefault="00685E21" w:rsidP="009B4E10">
      <w:pPr>
        <w:ind w:firstLine="720"/>
        <w:jc w:val="both"/>
      </w:pPr>
      <w:r w:rsidRPr="00296A87">
        <w:t>3.7.</w:t>
      </w:r>
      <w:r w:rsidR="00721915" w:rsidRPr="00296A87">
        <w:t xml:space="preserve"> </w:t>
      </w:r>
      <w:r w:rsidRPr="00296A87">
        <w:t>Внедрение результатов исследований</w:t>
      </w:r>
    </w:p>
    <w:p w14:paraId="7C9B7450" w14:textId="30E1F94B" w:rsidR="00F275BD" w:rsidRPr="00F32D03" w:rsidRDefault="004171F4" w:rsidP="00F62948">
      <w:pPr>
        <w:pStyle w:val="af2"/>
        <w:ind w:left="0" w:firstLine="709"/>
        <w:jc w:val="both"/>
        <w:rPr>
          <w:color w:val="FF0000"/>
        </w:rPr>
      </w:pPr>
      <w:r w:rsidRPr="00F32D03">
        <w:rPr>
          <w:color w:val="FF0000"/>
        </w:rPr>
        <w:t>Результаты диссертационной работы</w:t>
      </w:r>
      <w:r w:rsidR="00685E21" w:rsidRPr="00F32D03">
        <w:rPr>
          <w:color w:val="FF0000"/>
        </w:rPr>
        <w:t xml:space="preserve"> </w:t>
      </w:r>
      <w:r w:rsidR="00592900" w:rsidRPr="00F32D03">
        <w:rPr>
          <w:color w:val="FF0000"/>
        </w:rPr>
        <w:t>внедрены</w:t>
      </w:r>
      <w:r w:rsidRPr="00F32D03">
        <w:rPr>
          <w:color w:val="FF0000"/>
        </w:rPr>
        <w:t xml:space="preserve"> в учебный процесс</w:t>
      </w:r>
      <w:r w:rsidR="00F275BD" w:rsidRPr="00F32D03">
        <w:rPr>
          <w:color w:val="FF0000"/>
        </w:rPr>
        <w:t xml:space="preserve"> по дисциплине «</w:t>
      </w:r>
      <w:r w:rsidR="005858B0" w:rsidRPr="00F32D03">
        <w:rPr>
          <w:color w:val="FF0000"/>
        </w:rPr>
        <w:t>Физические основы проектирования радиоэлектронных средств</w:t>
      </w:r>
      <w:r w:rsidR="00F275BD" w:rsidRPr="00F32D03">
        <w:rPr>
          <w:color w:val="FF0000"/>
        </w:rPr>
        <w:t>» для студентов специальности 1-39 0</w:t>
      </w:r>
      <w:r w:rsidR="00BE3F30" w:rsidRPr="00F32D03">
        <w:rPr>
          <w:color w:val="FF0000"/>
        </w:rPr>
        <w:t>2</w:t>
      </w:r>
      <w:r w:rsidR="00F275BD" w:rsidRPr="00F32D03">
        <w:rPr>
          <w:color w:val="FF0000"/>
        </w:rPr>
        <w:t xml:space="preserve"> 0</w:t>
      </w:r>
      <w:r w:rsidR="00BE3F30" w:rsidRPr="00F32D03">
        <w:rPr>
          <w:color w:val="FF0000"/>
        </w:rPr>
        <w:t>1</w:t>
      </w:r>
      <w:r w:rsidR="00F275BD" w:rsidRPr="00F32D03">
        <w:rPr>
          <w:color w:val="FF0000"/>
        </w:rPr>
        <w:t xml:space="preserve"> </w:t>
      </w:r>
      <w:r w:rsidR="00BE3F30" w:rsidRPr="00F32D03">
        <w:rPr>
          <w:color w:val="FF0000"/>
        </w:rPr>
        <w:t xml:space="preserve">Моделирование и </w:t>
      </w:r>
      <w:r w:rsidR="005404FB" w:rsidRPr="00F32D03">
        <w:rPr>
          <w:color w:val="FF0000"/>
        </w:rPr>
        <w:t>компьютерное</w:t>
      </w:r>
      <w:r w:rsidR="00BE3F30" w:rsidRPr="00F32D03">
        <w:rPr>
          <w:color w:val="FF0000"/>
        </w:rPr>
        <w:t xml:space="preserve"> проектирование</w:t>
      </w:r>
      <w:r w:rsidR="005404FB" w:rsidRPr="00F32D03">
        <w:rPr>
          <w:color w:val="FF0000"/>
        </w:rPr>
        <w:t xml:space="preserve"> радиоэлектронных средств</w:t>
      </w:r>
      <w:r w:rsidR="00F275BD" w:rsidRPr="00F32D03">
        <w:rPr>
          <w:color w:val="FF0000"/>
        </w:rPr>
        <w:t>.</w:t>
      </w:r>
    </w:p>
    <w:p w14:paraId="3EB3106D" w14:textId="72CA108E" w:rsidR="00685E21" w:rsidRPr="00296A87" w:rsidRDefault="00685E21" w:rsidP="00F275BD">
      <w:pPr>
        <w:ind w:firstLine="708"/>
        <w:jc w:val="both"/>
      </w:pPr>
    </w:p>
    <w:p w14:paraId="24C91801" w14:textId="56C7A6A6" w:rsidR="00685E21" w:rsidRDefault="00685E21" w:rsidP="00B74AEB">
      <w:pPr>
        <w:ind w:firstLine="708"/>
        <w:jc w:val="both"/>
      </w:pPr>
      <w:r w:rsidRPr="00296A87">
        <w:t>3.8. Другие результаты научно-исследовательской работы по теме магистерской диссертации</w:t>
      </w:r>
    </w:p>
    <w:p w14:paraId="44510BD1" w14:textId="34725C0B" w:rsidR="005858B0" w:rsidRDefault="005858B0" w:rsidP="00B74AEB">
      <w:pPr>
        <w:ind w:firstLine="708"/>
        <w:jc w:val="both"/>
      </w:pPr>
      <w:r>
        <w:t>Отсутствуют</w:t>
      </w:r>
    </w:p>
    <w:p w14:paraId="361219A6" w14:textId="77777777" w:rsidR="00B74AEB" w:rsidRPr="00B74AEB" w:rsidRDefault="00B74AEB" w:rsidP="00B74AEB">
      <w:pPr>
        <w:ind w:firstLine="708"/>
        <w:jc w:val="both"/>
      </w:pPr>
    </w:p>
    <w:p w14:paraId="51AA9655" w14:textId="77777777" w:rsidR="00685E21" w:rsidRPr="0002643A" w:rsidRDefault="00685E21" w:rsidP="001432BA">
      <w:pPr>
        <w:jc w:val="center"/>
        <w:rPr>
          <w:rFonts w:ascii="Arial" w:hAnsi="Arial" w:cs="Arial"/>
          <w:b/>
          <w:color w:val="000000"/>
        </w:rPr>
      </w:pPr>
      <w:r w:rsidRPr="0002643A">
        <w:rPr>
          <w:rFonts w:ascii="Arial" w:hAnsi="Arial" w:cs="Arial"/>
          <w:b/>
          <w:color w:val="000000"/>
        </w:rPr>
        <w:t>4.Сведения о поощрениях и взысканиях</w:t>
      </w:r>
    </w:p>
    <w:p w14:paraId="18562F05" w14:textId="77777777" w:rsidR="00685E21" w:rsidRPr="00296A87" w:rsidRDefault="00685E21" w:rsidP="001432BA">
      <w:pPr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680"/>
        <w:gridCol w:w="2546"/>
      </w:tblGrid>
      <w:tr w:rsidR="00685E21" w:rsidRPr="00296A87" w14:paraId="221C046E" w14:textId="77777777" w:rsidTr="00E02886">
        <w:tc>
          <w:tcPr>
            <w:tcW w:w="3190" w:type="dxa"/>
            <w:vAlign w:val="center"/>
          </w:tcPr>
          <w:p w14:paraId="3D569B1F" w14:textId="77777777" w:rsidR="00685E21" w:rsidRPr="00296A87" w:rsidRDefault="00685E21" w:rsidP="00E0288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6A87">
              <w:rPr>
                <w:rFonts w:ascii="Arial" w:hAnsi="Arial" w:cs="Arial"/>
                <w:b/>
                <w:color w:val="000000"/>
                <w:sz w:val="22"/>
                <w:szCs w:val="22"/>
              </w:rPr>
              <w:t>Вид поощрения</w:t>
            </w:r>
          </w:p>
          <w:p w14:paraId="3E89D8F7" w14:textId="77777777" w:rsidR="00685E21" w:rsidRPr="00296A87" w:rsidRDefault="00685E21" w:rsidP="00E0288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6A87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или взыскания</w:t>
            </w:r>
          </w:p>
        </w:tc>
        <w:tc>
          <w:tcPr>
            <w:tcW w:w="3778" w:type="dxa"/>
            <w:vAlign w:val="center"/>
          </w:tcPr>
          <w:p w14:paraId="49555A5D" w14:textId="77777777" w:rsidR="00685E21" w:rsidRPr="00296A87" w:rsidRDefault="00685E21" w:rsidP="00E0288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6A87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За что</w:t>
            </w:r>
          </w:p>
        </w:tc>
        <w:tc>
          <w:tcPr>
            <w:tcW w:w="2602" w:type="dxa"/>
            <w:vAlign w:val="center"/>
          </w:tcPr>
          <w:p w14:paraId="6A788B6F" w14:textId="77777777" w:rsidR="00685E21" w:rsidRPr="00296A87" w:rsidRDefault="00685E21" w:rsidP="00E0288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6A87">
              <w:rPr>
                <w:rFonts w:ascii="Arial" w:hAnsi="Arial" w:cs="Arial"/>
                <w:b/>
                <w:color w:val="000000"/>
                <w:sz w:val="22"/>
                <w:szCs w:val="22"/>
              </w:rPr>
              <w:t>Документ</w:t>
            </w:r>
          </w:p>
          <w:p w14:paraId="2D89FF83" w14:textId="77777777" w:rsidR="00685E21" w:rsidRPr="00296A87" w:rsidRDefault="00685E21" w:rsidP="00E028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6A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(номер и дата)</w:t>
            </w:r>
          </w:p>
        </w:tc>
      </w:tr>
      <w:tr w:rsidR="00685E21" w:rsidRPr="00296A87" w14:paraId="22437B77" w14:textId="77777777" w:rsidTr="00E02886">
        <w:tc>
          <w:tcPr>
            <w:tcW w:w="3190" w:type="dxa"/>
          </w:tcPr>
          <w:p w14:paraId="27E2C083" w14:textId="77777777" w:rsidR="00685E21" w:rsidRPr="00296A87" w:rsidRDefault="00685E21" w:rsidP="00E028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</w:tcPr>
          <w:p w14:paraId="41001F2E" w14:textId="77777777" w:rsidR="00685E21" w:rsidRPr="00296A87" w:rsidRDefault="00685E21" w:rsidP="00E028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</w:tcPr>
          <w:p w14:paraId="3CB90D64" w14:textId="77777777" w:rsidR="00685E21" w:rsidRPr="00296A87" w:rsidRDefault="00685E21" w:rsidP="00E028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1E4384F" w14:textId="77777777" w:rsidR="00685E21" w:rsidRPr="00296A87" w:rsidRDefault="00685E21" w:rsidP="001432BA">
      <w:pPr>
        <w:ind w:firstLine="700"/>
        <w:jc w:val="both"/>
        <w:rPr>
          <w:sz w:val="18"/>
        </w:rPr>
      </w:pPr>
    </w:p>
    <w:p w14:paraId="7B50EB63" w14:textId="6D9AC35A" w:rsidR="00685E21" w:rsidRPr="00296A87" w:rsidRDefault="00685E21" w:rsidP="001432BA">
      <w:pPr>
        <w:ind w:firstLine="700"/>
        <w:jc w:val="both"/>
      </w:pPr>
      <w:r w:rsidRPr="00296A87">
        <w:t>Магистрант</w:t>
      </w:r>
      <w:r w:rsidRPr="00296A87">
        <w:rPr>
          <w:rFonts w:ascii="Arial" w:hAnsi="Arial" w:cs="Arial"/>
        </w:rPr>
        <w:tab/>
      </w:r>
      <w:r w:rsidRPr="00296A87">
        <w:rPr>
          <w:rFonts w:ascii="Arial" w:hAnsi="Arial" w:cs="Arial"/>
        </w:rPr>
        <w:tab/>
      </w:r>
      <w:r w:rsidRPr="00296A87">
        <w:rPr>
          <w:rFonts w:ascii="Arial" w:hAnsi="Arial" w:cs="Arial"/>
        </w:rPr>
        <w:tab/>
      </w:r>
      <w:r w:rsidRPr="00296A87">
        <w:rPr>
          <w:rFonts w:ascii="Arial" w:hAnsi="Arial" w:cs="Arial"/>
        </w:rPr>
        <w:tab/>
      </w:r>
      <w:r w:rsidR="009B1CA5" w:rsidRPr="00296A87">
        <w:t xml:space="preserve">__________ </w:t>
      </w:r>
      <w:r w:rsidRPr="00296A87">
        <w:tab/>
      </w:r>
      <w:r w:rsidR="005858B0" w:rsidRPr="00F32D03">
        <w:rPr>
          <w:color w:val="FF0000"/>
        </w:rPr>
        <w:t xml:space="preserve">А.В. </w:t>
      </w:r>
      <w:r w:rsidR="0054269B">
        <w:rPr>
          <w:color w:val="FF0000"/>
        </w:rPr>
        <w:t>Иванов</w:t>
      </w:r>
    </w:p>
    <w:p w14:paraId="6A633A1C" w14:textId="77777777" w:rsidR="00685E21" w:rsidRPr="00296A87" w:rsidRDefault="00685E21" w:rsidP="001432BA">
      <w:pPr>
        <w:ind w:firstLine="700"/>
        <w:jc w:val="both"/>
        <w:rPr>
          <w:sz w:val="16"/>
          <w:szCs w:val="16"/>
        </w:rPr>
      </w:pPr>
      <w:r w:rsidRPr="00296A87">
        <w:rPr>
          <w:sz w:val="16"/>
          <w:szCs w:val="16"/>
        </w:rPr>
        <w:tab/>
      </w:r>
      <w:r w:rsidRPr="00296A87">
        <w:rPr>
          <w:sz w:val="16"/>
          <w:szCs w:val="16"/>
        </w:rPr>
        <w:tab/>
      </w:r>
      <w:r w:rsidRPr="00296A87">
        <w:rPr>
          <w:sz w:val="16"/>
          <w:szCs w:val="16"/>
        </w:rPr>
        <w:tab/>
      </w:r>
      <w:r w:rsidRPr="00296A87">
        <w:rPr>
          <w:sz w:val="16"/>
          <w:szCs w:val="16"/>
        </w:rPr>
        <w:tab/>
      </w:r>
      <w:r w:rsidRPr="00296A87">
        <w:rPr>
          <w:sz w:val="16"/>
          <w:szCs w:val="16"/>
        </w:rPr>
        <w:tab/>
      </w:r>
      <w:r w:rsidR="005D301D" w:rsidRPr="00296A87">
        <w:rPr>
          <w:sz w:val="16"/>
          <w:szCs w:val="16"/>
        </w:rPr>
        <w:tab/>
      </w:r>
      <w:r w:rsidRPr="00296A87">
        <w:rPr>
          <w:sz w:val="16"/>
          <w:szCs w:val="16"/>
        </w:rPr>
        <w:t>(подпись)</w:t>
      </w:r>
      <w:r w:rsidRPr="00296A87">
        <w:rPr>
          <w:sz w:val="16"/>
          <w:szCs w:val="16"/>
        </w:rPr>
        <w:tab/>
      </w:r>
      <w:r w:rsidRPr="00296A87">
        <w:rPr>
          <w:sz w:val="16"/>
          <w:szCs w:val="16"/>
        </w:rPr>
        <w:tab/>
      </w:r>
      <w:r w:rsidRPr="00296A87">
        <w:rPr>
          <w:sz w:val="16"/>
          <w:szCs w:val="16"/>
        </w:rPr>
        <w:tab/>
        <w:t>(инициалы и фамилия)</w:t>
      </w:r>
    </w:p>
    <w:p w14:paraId="0C39374B" w14:textId="2271AFC8" w:rsidR="00685E21" w:rsidRPr="00296A87" w:rsidRDefault="001D1C19" w:rsidP="001432BA">
      <w:pPr>
        <w:ind w:firstLine="700"/>
        <w:jc w:val="both"/>
        <w:rPr>
          <w:sz w:val="16"/>
          <w:szCs w:val="16"/>
        </w:rPr>
      </w:pPr>
      <w:r>
        <w:t>2</w:t>
      </w:r>
      <w:r w:rsidR="0054269B">
        <w:t>0</w:t>
      </w:r>
      <w:r w:rsidR="003129DA" w:rsidRPr="009C6D8A">
        <w:t>.</w:t>
      </w:r>
      <w:r w:rsidR="003129DA">
        <w:t>0</w:t>
      </w:r>
      <w:r w:rsidR="0054269B">
        <w:t>6</w:t>
      </w:r>
      <w:r w:rsidR="003129DA" w:rsidRPr="009C6D8A">
        <w:t>.202</w:t>
      </w:r>
      <w:r w:rsidR="005858B0">
        <w:t>4</w:t>
      </w:r>
    </w:p>
    <w:p w14:paraId="0A0AF4B8" w14:textId="7002E814" w:rsidR="00685E21" w:rsidRPr="00296A87" w:rsidRDefault="00685E21" w:rsidP="001432BA">
      <w:pPr>
        <w:ind w:firstLine="700"/>
        <w:jc w:val="both"/>
      </w:pPr>
      <w:r w:rsidRPr="00296A87">
        <w:t>Научный руководитель</w:t>
      </w:r>
      <w:r w:rsidRPr="00296A87">
        <w:tab/>
      </w:r>
      <w:r w:rsidRPr="00296A87">
        <w:tab/>
      </w:r>
      <w:r w:rsidR="009B1CA5" w:rsidRPr="00296A87">
        <w:t>__________</w:t>
      </w:r>
      <w:r w:rsidR="009B1CA5" w:rsidRPr="00296A87">
        <w:tab/>
      </w:r>
      <w:r w:rsidRPr="00296A87">
        <w:tab/>
      </w:r>
      <w:r w:rsidR="005858B0" w:rsidRPr="00F32D03">
        <w:rPr>
          <w:color w:val="FF0000"/>
        </w:rPr>
        <w:t>Г.А. Пискун</w:t>
      </w:r>
      <w:r w:rsidR="00592900" w:rsidRPr="00F32D03">
        <w:rPr>
          <w:color w:val="FF0000"/>
          <w:u w:val="single"/>
        </w:rPr>
        <w:t xml:space="preserve"> </w:t>
      </w:r>
    </w:p>
    <w:p w14:paraId="615ADA5C" w14:textId="77777777" w:rsidR="00685E21" w:rsidRPr="00296A87" w:rsidRDefault="00685E21" w:rsidP="001432BA">
      <w:pPr>
        <w:ind w:firstLine="700"/>
        <w:jc w:val="both"/>
        <w:rPr>
          <w:sz w:val="16"/>
          <w:szCs w:val="16"/>
        </w:rPr>
      </w:pPr>
      <w:r w:rsidRPr="00296A87">
        <w:rPr>
          <w:sz w:val="16"/>
          <w:szCs w:val="16"/>
        </w:rPr>
        <w:tab/>
      </w:r>
      <w:r w:rsidRPr="00296A87">
        <w:rPr>
          <w:sz w:val="16"/>
          <w:szCs w:val="16"/>
        </w:rPr>
        <w:tab/>
      </w:r>
      <w:r w:rsidRPr="00296A87">
        <w:rPr>
          <w:sz w:val="16"/>
          <w:szCs w:val="16"/>
        </w:rPr>
        <w:tab/>
      </w:r>
      <w:r w:rsidRPr="00296A87">
        <w:rPr>
          <w:sz w:val="16"/>
          <w:szCs w:val="16"/>
        </w:rPr>
        <w:tab/>
      </w:r>
      <w:r w:rsidRPr="00296A87">
        <w:rPr>
          <w:sz w:val="16"/>
          <w:szCs w:val="16"/>
        </w:rPr>
        <w:tab/>
      </w:r>
      <w:r w:rsidR="005D301D" w:rsidRPr="00296A87">
        <w:rPr>
          <w:sz w:val="16"/>
          <w:szCs w:val="16"/>
        </w:rPr>
        <w:tab/>
      </w:r>
      <w:r w:rsidRPr="00296A87">
        <w:rPr>
          <w:sz w:val="16"/>
          <w:szCs w:val="16"/>
        </w:rPr>
        <w:t>(подпись)</w:t>
      </w:r>
      <w:r w:rsidRPr="00296A87">
        <w:rPr>
          <w:sz w:val="16"/>
          <w:szCs w:val="16"/>
        </w:rPr>
        <w:tab/>
      </w:r>
      <w:r w:rsidRPr="00296A87">
        <w:rPr>
          <w:sz w:val="16"/>
          <w:szCs w:val="16"/>
        </w:rPr>
        <w:tab/>
      </w:r>
      <w:r w:rsidRPr="00296A87">
        <w:rPr>
          <w:sz w:val="16"/>
          <w:szCs w:val="16"/>
        </w:rPr>
        <w:tab/>
        <w:t>(инициалы и фамилия)</w:t>
      </w:r>
    </w:p>
    <w:p w14:paraId="7577D901" w14:textId="4AA8CCF5" w:rsidR="00685E21" w:rsidRPr="00296A87" w:rsidRDefault="003129DA" w:rsidP="001432BA">
      <w:pPr>
        <w:ind w:firstLine="700"/>
        <w:jc w:val="both"/>
        <w:rPr>
          <w:rFonts w:ascii="Arial" w:hAnsi="Arial" w:cs="Arial"/>
          <w:sz w:val="22"/>
          <w:szCs w:val="22"/>
        </w:rPr>
      </w:pPr>
      <w:r>
        <w:t>2</w:t>
      </w:r>
      <w:r w:rsidR="00811B39">
        <w:t>6</w:t>
      </w:r>
      <w:r w:rsidRPr="009C6D8A">
        <w:t>.</w:t>
      </w:r>
      <w:r>
        <w:t>04</w:t>
      </w:r>
      <w:r w:rsidRPr="009C6D8A">
        <w:t>.202</w:t>
      </w:r>
      <w:r w:rsidR="005858B0">
        <w:t>4</w:t>
      </w:r>
    </w:p>
    <w:p w14:paraId="11CCF68C" w14:textId="77777777" w:rsidR="00592900" w:rsidRPr="00296A87" w:rsidRDefault="00592900">
      <w:pPr>
        <w:rPr>
          <w:b/>
          <w:color w:val="000000"/>
        </w:rPr>
      </w:pPr>
      <w:r w:rsidRPr="00296A87">
        <w:rPr>
          <w:b/>
          <w:color w:val="000000"/>
        </w:rPr>
        <w:br w:type="page"/>
      </w:r>
    </w:p>
    <w:p w14:paraId="7F1B2402" w14:textId="77777777" w:rsidR="00685E21" w:rsidRPr="00296A87" w:rsidRDefault="00685E21" w:rsidP="0091635A">
      <w:pPr>
        <w:jc w:val="center"/>
        <w:rPr>
          <w:b/>
          <w:color w:val="000000"/>
        </w:rPr>
      </w:pPr>
      <w:r w:rsidRPr="00296A87">
        <w:rPr>
          <w:b/>
          <w:color w:val="000000"/>
        </w:rPr>
        <w:lastRenderedPageBreak/>
        <w:t>ИТОГИ</w:t>
      </w:r>
    </w:p>
    <w:p w14:paraId="4F41680C" w14:textId="77777777" w:rsidR="00685E21" w:rsidRPr="00296A87" w:rsidRDefault="00685E21" w:rsidP="0091635A">
      <w:pPr>
        <w:jc w:val="center"/>
        <w:rPr>
          <w:b/>
          <w:color w:val="000000"/>
        </w:rPr>
      </w:pPr>
      <w:r w:rsidRPr="00296A87">
        <w:rPr>
          <w:b/>
          <w:color w:val="000000"/>
        </w:rPr>
        <w:t>обучения магистранта</w:t>
      </w:r>
    </w:p>
    <w:p w14:paraId="1B417000" w14:textId="3A862264" w:rsidR="00685E21" w:rsidRPr="00F32D03" w:rsidRDefault="006E1204" w:rsidP="00582D7A">
      <w:pPr>
        <w:pBdr>
          <w:bottom w:val="single" w:sz="4" w:space="1" w:color="auto"/>
        </w:pBdr>
        <w:jc w:val="center"/>
        <w:rPr>
          <w:color w:val="FF0000"/>
        </w:rPr>
      </w:pPr>
      <w:r w:rsidRPr="00F32D03">
        <w:rPr>
          <w:color w:val="FF0000"/>
        </w:rPr>
        <w:t>ЛУЦКОГО Андрея Викторовича</w:t>
      </w:r>
    </w:p>
    <w:p w14:paraId="38726919" w14:textId="77777777" w:rsidR="00685E21" w:rsidRPr="00296A87" w:rsidRDefault="00685E21" w:rsidP="0091635A">
      <w:pPr>
        <w:jc w:val="center"/>
        <w:rPr>
          <w:sz w:val="18"/>
          <w:szCs w:val="18"/>
        </w:rPr>
      </w:pPr>
      <w:r w:rsidRPr="00296A87">
        <w:rPr>
          <w:sz w:val="18"/>
          <w:szCs w:val="18"/>
        </w:rPr>
        <w:t xml:space="preserve">(фамилия, имя, отчество магистранта </w:t>
      </w:r>
      <w:r w:rsidRPr="00296A87">
        <w:rPr>
          <w:sz w:val="18"/>
          <w:szCs w:val="18"/>
        </w:rPr>
        <w:sym w:font="Symbol" w:char="F02D"/>
      </w:r>
      <w:r w:rsidRPr="00296A87">
        <w:rPr>
          <w:sz w:val="18"/>
          <w:szCs w:val="18"/>
        </w:rPr>
        <w:t xml:space="preserve"> полностью)</w:t>
      </w:r>
    </w:p>
    <w:p w14:paraId="1836A74C" w14:textId="77777777" w:rsidR="00685E21" w:rsidRPr="00296A87" w:rsidRDefault="00685E21" w:rsidP="0091635A">
      <w:pPr>
        <w:jc w:val="both"/>
        <w:rPr>
          <w:sz w:val="18"/>
          <w:szCs w:val="18"/>
        </w:rPr>
      </w:pPr>
    </w:p>
    <w:p w14:paraId="03BCBF77" w14:textId="2DF97D66" w:rsidR="00685E21" w:rsidRPr="00296A87" w:rsidRDefault="00685E21" w:rsidP="00C126CB">
      <w:pPr>
        <w:ind w:firstLine="708"/>
        <w:jc w:val="both"/>
      </w:pPr>
      <w:r w:rsidRPr="00296A87">
        <w:t>Рукопись диссертации представлена на кафедру проектирования информационно-компьютерных систем</w:t>
      </w:r>
      <w:r w:rsidR="00C66020" w:rsidRPr="00296A87">
        <w:t xml:space="preserve"> </w:t>
      </w:r>
      <w:r w:rsidR="00811B39">
        <w:t>2</w:t>
      </w:r>
      <w:r w:rsidR="00E0654E">
        <w:t>0</w:t>
      </w:r>
      <w:r w:rsidR="00C66020" w:rsidRPr="00296A87">
        <w:t xml:space="preserve"> </w:t>
      </w:r>
      <w:r w:rsidR="007A324F">
        <w:t>апреля</w:t>
      </w:r>
      <w:r w:rsidR="009B4E10" w:rsidRPr="00296A87">
        <w:t xml:space="preserve"> </w:t>
      </w:r>
      <w:r w:rsidR="009C6D8A">
        <w:t>202</w:t>
      </w:r>
      <w:r w:rsidR="00E0654E">
        <w:t>4</w:t>
      </w:r>
      <w:r w:rsidRPr="00296A87">
        <w:t xml:space="preserve"> г</w:t>
      </w:r>
      <w:r w:rsidR="009C6D8A">
        <w:t>ода</w:t>
      </w:r>
      <w:r w:rsidRPr="00296A87">
        <w:t xml:space="preserve">. </w:t>
      </w:r>
    </w:p>
    <w:p w14:paraId="7B09FC30" w14:textId="7B11C630" w:rsidR="00685E21" w:rsidRPr="00296A87" w:rsidRDefault="00685E21" w:rsidP="00C126CB">
      <w:pPr>
        <w:ind w:firstLine="708"/>
        <w:jc w:val="both"/>
      </w:pPr>
      <w:r w:rsidRPr="00296A87">
        <w:t xml:space="preserve">Предзащита проведена </w:t>
      </w:r>
      <w:r w:rsidR="007A324F">
        <w:t>2</w:t>
      </w:r>
      <w:r w:rsidR="009C6D8A">
        <w:t>0</w:t>
      </w:r>
      <w:r w:rsidR="00C66020" w:rsidRPr="00296A87">
        <w:t xml:space="preserve"> </w:t>
      </w:r>
      <w:r w:rsidR="007A324F">
        <w:t>апреля</w:t>
      </w:r>
      <w:r w:rsidRPr="00296A87">
        <w:t xml:space="preserve"> </w:t>
      </w:r>
      <w:r w:rsidR="009C6D8A">
        <w:t>202</w:t>
      </w:r>
      <w:r w:rsidR="006E1204">
        <w:t>4</w:t>
      </w:r>
      <w:r w:rsidRPr="00296A87">
        <w:t xml:space="preserve"> г</w:t>
      </w:r>
      <w:r w:rsidR="009C6D8A">
        <w:t>ода</w:t>
      </w:r>
      <w:r w:rsidRPr="00296A87">
        <w:t>.</w:t>
      </w:r>
    </w:p>
    <w:p w14:paraId="491CB3F9" w14:textId="77777777" w:rsidR="00685E21" w:rsidRPr="00296A87" w:rsidRDefault="00685E21" w:rsidP="0091635A">
      <w:pPr>
        <w:ind w:firstLine="708"/>
        <w:jc w:val="both"/>
        <w:rPr>
          <w:rFonts w:ascii="Arial" w:hAnsi="Arial" w:cs="Arial"/>
          <w:sz w:val="16"/>
          <w:szCs w:val="16"/>
        </w:rPr>
      </w:pPr>
    </w:p>
    <w:p w14:paraId="6D313F15" w14:textId="77777777" w:rsidR="00685E21" w:rsidRPr="00296A87" w:rsidRDefault="00685E21" w:rsidP="0091635A">
      <w:pPr>
        <w:jc w:val="center"/>
        <w:rPr>
          <w:rFonts w:ascii="Arial" w:hAnsi="Arial" w:cs="Arial"/>
          <w:sz w:val="16"/>
          <w:szCs w:val="16"/>
        </w:rPr>
      </w:pPr>
    </w:p>
    <w:p w14:paraId="154DEA7D" w14:textId="77777777" w:rsidR="00685E21" w:rsidRPr="00296A87" w:rsidRDefault="00685E21" w:rsidP="0091635A">
      <w:pPr>
        <w:jc w:val="center"/>
        <w:rPr>
          <w:b/>
          <w:sz w:val="24"/>
          <w:szCs w:val="24"/>
        </w:rPr>
      </w:pPr>
      <w:r w:rsidRPr="00296A87">
        <w:rPr>
          <w:b/>
          <w:sz w:val="24"/>
          <w:szCs w:val="24"/>
        </w:rPr>
        <w:t>Основные результаты магистерской диссертации</w:t>
      </w:r>
    </w:p>
    <w:p w14:paraId="69297993" w14:textId="77777777" w:rsidR="00685E21" w:rsidRPr="00296A87" w:rsidRDefault="00685E21" w:rsidP="009B4E10">
      <w:pPr>
        <w:jc w:val="center"/>
        <w:rPr>
          <w:rFonts w:ascii="Arial" w:hAnsi="Arial" w:cs="Arial"/>
          <w:b/>
          <w:sz w:val="24"/>
          <w:szCs w:val="24"/>
        </w:rPr>
      </w:pPr>
      <w:r w:rsidRPr="00296A87">
        <w:rPr>
          <w:rFonts w:ascii="Arial" w:hAnsi="Arial" w:cs="Arial"/>
          <w:b/>
          <w:sz w:val="24"/>
          <w:szCs w:val="24"/>
        </w:rPr>
        <w:t>1. Положения, выносимые на защиту</w:t>
      </w:r>
    </w:p>
    <w:p w14:paraId="3F4D0F9A" w14:textId="77777777" w:rsidR="00E0654E" w:rsidRPr="00F32D03" w:rsidRDefault="00E0654E" w:rsidP="00E0654E">
      <w:pPr>
        <w:ind w:firstLine="709"/>
        <w:jc w:val="both"/>
        <w:rPr>
          <w:color w:val="FF0000"/>
        </w:rPr>
      </w:pPr>
      <w:r w:rsidRPr="00F32D03">
        <w:rPr>
          <w:color w:val="FF0000"/>
        </w:rPr>
        <w:t>1. Анализ и состояние проблемы оценки устойчивого функционирования устройств коммуникационных сетей в условиях преднамеренного воздействия мощных электромагнитных излучений с целью исключения их работы или нарушения функционирования.</w:t>
      </w:r>
    </w:p>
    <w:p w14:paraId="0A5C5EFD" w14:textId="77777777" w:rsidR="00E0654E" w:rsidRPr="00F32D03" w:rsidRDefault="00E0654E" w:rsidP="00E0654E">
      <w:pPr>
        <w:ind w:firstLine="709"/>
        <w:jc w:val="both"/>
        <w:rPr>
          <w:color w:val="FF0000"/>
        </w:rPr>
      </w:pPr>
      <w:r w:rsidRPr="00F32D03">
        <w:rPr>
          <w:color w:val="FF0000"/>
        </w:rPr>
        <w:t>2. Методы анализа данных в задачах оценки устойчивости УКС к деструктивному воздействию ЭМИ, позволяющие оценить уровень устойчивости системы.</w:t>
      </w:r>
    </w:p>
    <w:p w14:paraId="14B4D3CC" w14:textId="77777777" w:rsidR="00E0654E" w:rsidRPr="00F32D03" w:rsidRDefault="00E0654E" w:rsidP="00E0654E">
      <w:pPr>
        <w:ind w:firstLine="709"/>
        <w:jc w:val="both"/>
        <w:rPr>
          <w:color w:val="FF0000"/>
        </w:rPr>
      </w:pPr>
      <w:r w:rsidRPr="00F32D03">
        <w:rPr>
          <w:color w:val="FF0000"/>
        </w:rPr>
        <w:t>3. Модели и алгоритмов взаимодействия мощных импульсных электромагнитных полей с элементами устройств телекоммуникационных сетей, позволяющие изучать и оптимизировать работу сетей в условиях воздействия электромагнитных помех.</w:t>
      </w:r>
    </w:p>
    <w:p w14:paraId="53FCE555" w14:textId="77777777" w:rsidR="00E0654E" w:rsidRDefault="00E0654E" w:rsidP="00A24222">
      <w:pPr>
        <w:jc w:val="center"/>
        <w:rPr>
          <w:rFonts w:ascii="Arial" w:hAnsi="Arial" w:cs="Arial"/>
          <w:b/>
          <w:sz w:val="24"/>
          <w:szCs w:val="24"/>
        </w:rPr>
      </w:pPr>
    </w:p>
    <w:p w14:paraId="4186E632" w14:textId="773C00F0" w:rsidR="00685E21" w:rsidRPr="00296A87" w:rsidRDefault="00685E21" w:rsidP="00A24222">
      <w:pPr>
        <w:jc w:val="center"/>
        <w:rPr>
          <w:rFonts w:ascii="Arial" w:hAnsi="Arial" w:cs="Arial"/>
          <w:b/>
          <w:sz w:val="24"/>
          <w:szCs w:val="24"/>
        </w:rPr>
      </w:pPr>
      <w:r w:rsidRPr="00296A87">
        <w:rPr>
          <w:rFonts w:ascii="Arial" w:hAnsi="Arial" w:cs="Arial"/>
          <w:b/>
          <w:sz w:val="24"/>
          <w:szCs w:val="24"/>
        </w:rPr>
        <w:t>2. Теоретическая и практическая значимость</w:t>
      </w:r>
    </w:p>
    <w:p w14:paraId="74858377" w14:textId="77777777" w:rsidR="00E0654E" w:rsidRPr="00F32D03" w:rsidRDefault="00E0654E" w:rsidP="00E0654E">
      <w:pPr>
        <w:ind w:firstLine="709"/>
        <w:jc w:val="both"/>
        <w:rPr>
          <w:color w:val="FF0000"/>
        </w:rPr>
      </w:pPr>
      <w:r w:rsidRPr="00F32D03">
        <w:rPr>
          <w:i/>
          <w:color w:val="FF0000"/>
        </w:rPr>
        <w:t>Теоретическая значимость</w:t>
      </w:r>
      <w:r w:rsidRPr="00F32D03">
        <w:rPr>
          <w:color w:val="FF0000"/>
        </w:rPr>
        <w:t xml:space="preserve"> заключается в разработке новых подходов к анализу устойчивости устройств коммуникационных сетей под воздействием импульсного электромагнитного излучения, что имеет важное практическое значение для обеспечения функционирования связи в условиях возможных угроз и атак на сетевую инфраструктуру. </w:t>
      </w:r>
    </w:p>
    <w:p w14:paraId="411163D1" w14:textId="77777777" w:rsidR="00E0654E" w:rsidRPr="00F32D03" w:rsidRDefault="00E0654E" w:rsidP="00E0654E">
      <w:pPr>
        <w:ind w:firstLine="709"/>
        <w:jc w:val="both"/>
        <w:rPr>
          <w:color w:val="FF0000"/>
        </w:rPr>
      </w:pPr>
      <w:r w:rsidRPr="00F32D03">
        <w:rPr>
          <w:i/>
          <w:color w:val="FF0000"/>
        </w:rPr>
        <w:t>Практическая значимость.</w:t>
      </w:r>
      <w:r w:rsidRPr="00F32D03">
        <w:rPr>
          <w:color w:val="FF0000"/>
        </w:rPr>
        <w:t xml:space="preserve"> Результаты и выводы работы могут быть использованы как для улучшения защиты коммуникационных сетей от электромагнитных помех и воздействий, так и для разработки новых технологий и стандартов в области информационной безопасности. Предложенные методы и алгоритмы оценки устойчивости устройств могут быть применены в различных областях, где важна надежность и стабильность работы сетевых устройств.</w:t>
      </w:r>
    </w:p>
    <w:p w14:paraId="050A18AF" w14:textId="77777777" w:rsidR="00685E21" w:rsidRPr="00296A87" w:rsidRDefault="00685E21" w:rsidP="000D6CC6">
      <w:pPr>
        <w:ind w:firstLine="709"/>
        <w:jc w:val="both"/>
      </w:pPr>
    </w:p>
    <w:p w14:paraId="6F61B2C2" w14:textId="77777777" w:rsidR="00685E21" w:rsidRPr="00296A87" w:rsidRDefault="00685E21" w:rsidP="00A24222">
      <w:pPr>
        <w:jc w:val="center"/>
        <w:rPr>
          <w:rFonts w:ascii="Arial" w:hAnsi="Arial" w:cs="Arial"/>
          <w:b/>
          <w:sz w:val="24"/>
          <w:szCs w:val="24"/>
        </w:rPr>
      </w:pPr>
      <w:r w:rsidRPr="00296A87">
        <w:rPr>
          <w:rFonts w:ascii="Arial" w:hAnsi="Arial" w:cs="Arial"/>
          <w:b/>
          <w:sz w:val="24"/>
          <w:szCs w:val="24"/>
        </w:rPr>
        <w:t>3. Личный вклад автора</w:t>
      </w:r>
    </w:p>
    <w:p w14:paraId="32D9612D" w14:textId="1AF611B9" w:rsidR="00C126CB" w:rsidRDefault="00E0654E" w:rsidP="00A24222">
      <w:pPr>
        <w:ind w:firstLine="720"/>
        <w:jc w:val="both"/>
      </w:pPr>
      <w:r>
        <w:t>Все результаты исследований получены автором лично</w:t>
      </w:r>
      <w:r w:rsidR="00A11B84">
        <w:t>.</w:t>
      </w:r>
    </w:p>
    <w:p w14:paraId="4B456257" w14:textId="77777777" w:rsidR="00E0654E" w:rsidRPr="00296A87" w:rsidRDefault="00E0654E" w:rsidP="00A24222">
      <w:pPr>
        <w:ind w:firstLine="720"/>
        <w:jc w:val="both"/>
      </w:pPr>
    </w:p>
    <w:p w14:paraId="7033721E" w14:textId="2D0A0ED3" w:rsidR="009B1CA5" w:rsidRPr="00E0654E" w:rsidRDefault="009B1CA5" w:rsidP="009B1CA5">
      <w:pPr>
        <w:ind w:firstLine="700"/>
        <w:jc w:val="both"/>
      </w:pPr>
      <w:r w:rsidRPr="00E0654E">
        <w:t>Магистрант</w:t>
      </w:r>
      <w:r w:rsidRPr="00E0654E">
        <w:rPr>
          <w:rFonts w:ascii="Arial" w:hAnsi="Arial" w:cs="Arial"/>
        </w:rPr>
        <w:tab/>
      </w:r>
      <w:r w:rsidRPr="00E0654E">
        <w:rPr>
          <w:rFonts w:ascii="Arial" w:hAnsi="Arial" w:cs="Arial"/>
        </w:rPr>
        <w:tab/>
      </w:r>
      <w:r w:rsidRPr="00E0654E">
        <w:rPr>
          <w:rFonts w:ascii="Arial" w:hAnsi="Arial" w:cs="Arial"/>
        </w:rPr>
        <w:tab/>
      </w:r>
      <w:r w:rsidRPr="00E0654E">
        <w:rPr>
          <w:rFonts w:ascii="Arial" w:hAnsi="Arial" w:cs="Arial"/>
        </w:rPr>
        <w:tab/>
      </w:r>
      <w:r w:rsidRPr="00E0654E">
        <w:t xml:space="preserve">__________ </w:t>
      </w:r>
      <w:r w:rsidRPr="00E0654E">
        <w:tab/>
      </w:r>
      <w:r w:rsidR="00E0654E" w:rsidRPr="00F32D03">
        <w:rPr>
          <w:color w:val="FF0000"/>
          <w:u w:val="single"/>
        </w:rPr>
        <w:t xml:space="preserve">А.В. </w:t>
      </w:r>
      <w:r w:rsidR="0054269B">
        <w:rPr>
          <w:color w:val="FF0000"/>
          <w:u w:val="single"/>
        </w:rPr>
        <w:t>Иванов</w:t>
      </w:r>
    </w:p>
    <w:p w14:paraId="00ADEA27" w14:textId="77777777" w:rsidR="009B1CA5" w:rsidRPr="00E0654E" w:rsidRDefault="009B1CA5" w:rsidP="009B1CA5">
      <w:pPr>
        <w:ind w:firstLine="700"/>
        <w:jc w:val="both"/>
        <w:rPr>
          <w:sz w:val="16"/>
          <w:szCs w:val="16"/>
        </w:rPr>
      </w:pPr>
      <w:r w:rsidRPr="00E0654E">
        <w:rPr>
          <w:sz w:val="16"/>
          <w:szCs w:val="16"/>
        </w:rPr>
        <w:tab/>
      </w:r>
      <w:r w:rsidRPr="00E0654E">
        <w:rPr>
          <w:sz w:val="16"/>
          <w:szCs w:val="16"/>
        </w:rPr>
        <w:tab/>
      </w:r>
      <w:r w:rsidRPr="00E0654E">
        <w:rPr>
          <w:sz w:val="16"/>
          <w:szCs w:val="16"/>
        </w:rPr>
        <w:tab/>
      </w:r>
      <w:r w:rsidRPr="00E0654E">
        <w:rPr>
          <w:sz w:val="16"/>
          <w:szCs w:val="16"/>
        </w:rPr>
        <w:tab/>
      </w:r>
      <w:r w:rsidRPr="00E0654E">
        <w:rPr>
          <w:sz w:val="16"/>
          <w:szCs w:val="16"/>
        </w:rPr>
        <w:tab/>
      </w:r>
      <w:r w:rsidRPr="00E0654E">
        <w:rPr>
          <w:sz w:val="16"/>
          <w:szCs w:val="16"/>
        </w:rPr>
        <w:tab/>
        <w:t>(подпись)</w:t>
      </w:r>
      <w:r w:rsidRPr="00E0654E">
        <w:rPr>
          <w:sz w:val="16"/>
          <w:szCs w:val="16"/>
        </w:rPr>
        <w:tab/>
      </w:r>
      <w:r w:rsidRPr="00E0654E">
        <w:rPr>
          <w:sz w:val="16"/>
          <w:szCs w:val="16"/>
        </w:rPr>
        <w:tab/>
      </w:r>
      <w:r w:rsidRPr="00E0654E">
        <w:rPr>
          <w:sz w:val="16"/>
          <w:szCs w:val="16"/>
        </w:rPr>
        <w:tab/>
        <w:t>(инициалы и фамилия)</w:t>
      </w:r>
    </w:p>
    <w:p w14:paraId="2AFC9A62" w14:textId="04957DD1" w:rsidR="009B1CA5" w:rsidRPr="00E0654E" w:rsidRDefault="009C6D8A" w:rsidP="009B1CA5">
      <w:pPr>
        <w:ind w:firstLine="700"/>
        <w:jc w:val="both"/>
      </w:pPr>
      <w:r w:rsidRPr="00E0654E">
        <w:t>2</w:t>
      </w:r>
      <w:r w:rsidR="00811B39" w:rsidRPr="00E0654E">
        <w:t>6</w:t>
      </w:r>
      <w:r w:rsidR="009B1CA5" w:rsidRPr="00E0654E">
        <w:t>.</w:t>
      </w:r>
      <w:r w:rsidRPr="00E0654E">
        <w:t>04</w:t>
      </w:r>
      <w:r w:rsidR="009B1CA5" w:rsidRPr="00E0654E">
        <w:t>.</w:t>
      </w:r>
      <w:r w:rsidRPr="00E0654E">
        <w:t>202</w:t>
      </w:r>
      <w:r w:rsidR="00E0654E" w:rsidRPr="00E0654E">
        <w:t>4</w:t>
      </w:r>
    </w:p>
    <w:p w14:paraId="37BB6EA1" w14:textId="77777777" w:rsidR="009B1CA5" w:rsidRPr="00E0654E" w:rsidRDefault="009B1CA5" w:rsidP="009B1CA5">
      <w:pPr>
        <w:ind w:firstLine="700"/>
        <w:jc w:val="both"/>
        <w:rPr>
          <w:sz w:val="16"/>
          <w:szCs w:val="16"/>
        </w:rPr>
      </w:pPr>
    </w:p>
    <w:p w14:paraId="2C8FF157" w14:textId="51BC4C65" w:rsidR="009B1CA5" w:rsidRPr="00E0654E" w:rsidRDefault="009B1CA5" w:rsidP="009B1CA5">
      <w:pPr>
        <w:ind w:firstLine="700"/>
        <w:jc w:val="both"/>
      </w:pPr>
      <w:r w:rsidRPr="00E0654E">
        <w:t>Научный руководитель</w:t>
      </w:r>
      <w:r w:rsidRPr="00E0654E">
        <w:tab/>
      </w:r>
      <w:r w:rsidRPr="00E0654E">
        <w:tab/>
        <w:t>__________</w:t>
      </w:r>
      <w:r w:rsidRPr="00E0654E">
        <w:tab/>
      </w:r>
      <w:r w:rsidRPr="00E0654E">
        <w:tab/>
      </w:r>
      <w:r w:rsidR="00E0654E" w:rsidRPr="00F32D03">
        <w:rPr>
          <w:color w:val="FF0000"/>
          <w:u w:val="single"/>
        </w:rPr>
        <w:t>Г.А. Пискун</w:t>
      </w:r>
    </w:p>
    <w:p w14:paraId="292A667B" w14:textId="77777777" w:rsidR="009B1CA5" w:rsidRPr="00E0654E" w:rsidRDefault="009B1CA5" w:rsidP="009B1CA5">
      <w:pPr>
        <w:ind w:firstLine="700"/>
        <w:jc w:val="both"/>
        <w:rPr>
          <w:sz w:val="16"/>
          <w:szCs w:val="16"/>
        </w:rPr>
      </w:pPr>
      <w:r w:rsidRPr="00E0654E">
        <w:rPr>
          <w:sz w:val="16"/>
          <w:szCs w:val="16"/>
        </w:rPr>
        <w:tab/>
      </w:r>
      <w:r w:rsidRPr="00E0654E">
        <w:rPr>
          <w:sz w:val="16"/>
          <w:szCs w:val="16"/>
        </w:rPr>
        <w:tab/>
      </w:r>
      <w:r w:rsidRPr="00E0654E">
        <w:rPr>
          <w:sz w:val="16"/>
          <w:szCs w:val="16"/>
        </w:rPr>
        <w:tab/>
      </w:r>
      <w:r w:rsidRPr="00E0654E">
        <w:rPr>
          <w:sz w:val="16"/>
          <w:szCs w:val="16"/>
        </w:rPr>
        <w:tab/>
      </w:r>
      <w:r w:rsidRPr="00E0654E">
        <w:rPr>
          <w:sz w:val="16"/>
          <w:szCs w:val="16"/>
        </w:rPr>
        <w:tab/>
      </w:r>
      <w:r w:rsidRPr="00E0654E">
        <w:rPr>
          <w:sz w:val="16"/>
          <w:szCs w:val="16"/>
        </w:rPr>
        <w:tab/>
        <w:t>(подпись)</w:t>
      </w:r>
      <w:r w:rsidRPr="00E0654E">
        <w:rPr>
          <w:sz w:val="16"/>
          <w:szCs w:val="16"/>
        </w:rPr>
        <w:tab/>
      </w:r>
      <w:r w:rsidRPr="00E0654E">
        <w:rPr>
          <w:sz w:val="16"/>
          <w:szCs w:val="16"/>
        </w:rPr>
        <w:tab/>
      </w:r>
      <w:r w:rsidRPr="00E0654E">
        <w:rPr>
          <w:sz w:val="16"/>
          <w:szCs w:val="16"/>
        </w:rPr>
        <w:tab/>
        <w:t>(инициалы и фамилия)</w:t>
      </w:r>
    </w:p>
    <w:p w14:paraId="5AAA4849" w14:textId="3EBF1D3A" w:rsidR="00685E21" w:rsidRPr="00E0654E" w:rsidRDefault="009C6D8A" w:rsidP="009C6D8A">
      <w:pPr>
        <w:ind w:firstLine="700"/>
        <w:jc w:val="both"/>
      </w:pPr>
      <w:r w:rsidRPr="00E0654E">
        <w:t>2</w:t>
      </w:r>
      <w:r w:rsidR="00811B39" w:rsidRPr="00E0654E">
        <w:t>6</w:t>
      </w:r>
      <w:r w:rsidRPr="00E0654E">
        <w:t>.04.202</w:t>
      </w:r>
      <w:r w:rsidR="00E0654E" w:rsidRPr="00E0654E">
        <w:t>4</w:t>
      </w:r>
    </w:p>
    <w:sectPr w:rsidR="00685E21" w:rsidRPr="00E0654E" w:rsidSect="009C6D8A">
      <w:headerReference w:type="even" r:id="rId7"/>
      <w:headerReference w:type="default" r:id="rId8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879FA" w14:textId="77777777" w:rsidR="00541314" w:rsidRDefault="00541314">
      <w:r>
        <w:separator/>
      </w:r>
    </w:p>
  </w:endnote>
  <w:endnote w:type="continuationSeparator" w:id="0">
    <w:p w14:paraId="0D43F8DC" w14:textId="77777777" w:rsidR="00541314" w:rsidRDefault="0054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BF281" w14:textId="77777777" w:rsidR="00541314" w:rsidRDefault="00541314">
      <w:r>
        <w:separator/>
      </w:r>
    </w:p>
  </w:footnote>
  <w:footnote w:type="continuationSeparator" w:id="0">
    <w:p w14:paraId="761A28C4" w14:textId="77777777" w:rsidR="00541314" w:rsidRDefault="0054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0CBAB" w14:textId="77777777" w:rsidR="00685E21" w:rsidRDefault="00D45513" w:rsidP="00723A7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85E2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623AD5" w14:textId="77777777" w:rsidR="00685E21" w:rsidRDefault="00685E21" w:rsidP="00723A7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B3B4A" w14:textId="77777777" w:rsidR="00685E21" w:rsidRDefault="00D45513" w:rsidP="00723A7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85E2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2900">
      <w:rPr>
        <w:rStyle w:val="a6"/>
        <w:noProof/>
      </w:rPr>
      <w:t>4</w:t>
    </w:r>
    <w:r>
      <w:rPr>
        <w:rStyle w:val="a6"/>
      </w:rPr>
      <w:fldChar w:fldCharType="end"/>
    </w:r>
  </w:p>
  <w:p w14:paraId="76CE5D79" w14:textId="77777777" w:rsidR="00685E21" w:rsidRDefault="00685E21" w:rsidP="00723A7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2CCB"/>
    <w:multiLevelType w:val="hybridMultilevel"/>
    <w:tmpl w:val="420E7444"/>
    <w:lvl w:ilvl="0" w:tplc="F0CC58F6">
      <w:start w:val="1"/>
      <w:numFmt w:val="decimal"/>
      <w:lvlText w:val="%1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D47162"/>
    <w:multiLevelType w:val="hybridMultilevel"/>
    <w:tmpl w:val="0DA6D498"/>
    <w:lvl w:ilvl="0" w:tplc="47C8571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681CC2"/>
    <w:multiLevelType w:val="hybridMultilevel"/>
    <w:tmpl w:val="CC965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171E99"/>
    <w:multiLevelType w:val="hybridMultilevel"/>
    <w:tmpl w:val="3E4C73DE"/>
    <w:lvl w:ilvl="0" w:tplc="14BE32AA">
      <w:start w:val="1"/>
      <w:numFmt w:val="decimal"/>
      <w:lvlText w:val="%1."/>
      <w:lvlJc w:val="center"/>
      <w:pPr>
        <w:tabs>
          <w:tab w:val="num" w:pos="720"/>
        </w:tabs>
        <w:ind w:left="57"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6F1464"/>
    <w:multiLevelType w:val="hybridMultilevel"/>
    <w:tmpl w:val="EB967ABC"/>
    <w:lvl w:ilvl="0" w:tplc="478052D0">
      <w:start w:val="1"/>
      <w:numFmt w:val="decimal"/>
      <w:lvlText w:val="%1."/>
      <w:lvlJc w:val="left"/>
      <w:pPr>
        <w:ind w:left="3276" w:hanging="4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6439E4"/>
    <w:multiLevelType w:val="hybridMultilevel"/>
    <w:tmpl w:val="571C4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9C2609"/>
    <w:multiLevelType w:val="hybridMultilevel"/>
    <w:tmpl w:val="D65C1290"/>
    <w:lvl w:ilvl="0" w:tplc="478052D0">
      <w:start w:val="1"/>
      <w:numFmt w:val="decimal"/>
      <w:lvlText w:val="%1."/>
      <w:lvlJc w:val="left"/>
      <w:pPr>
        <w:ind w:left="2567" w:hanging="4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301D02AC"/>
    <w:multiLevelType w:val="multilevel"/>
    <w:tmpl w:val="3E022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F1A30C3"/>
    <w:multiLevelType w:val="hybridMultilevel"/>
    <w:tmpl w:val="C712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C16C03"/>
    <w:multiLevelType w:val="hybridMultilevel"/>
    <w:tmpl w:val="887C699A"/>
    <w:lvl w:ilvl="0" w:tplc="9836E22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9470DFE"/>
    <w:multiLevelType w:val="hybridMultilevel"/>
    <w:tmpl w:val="93CE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DFE43CB"/>
    <w:multiLevelType w:val="hybridMultilevel"/>
    <w:tmpl w:val="D65C1290"/>
    <w:lvl w:ilvl="0" w:tplc="478052D0">
      <w:start w:val="1"/>
      <w:numFmt w:val="decimal"/>
      <w:lvlText w:val="%1."/>
      <w:lvlJc w:val="left"/>
      <w:pPr>
        <w:ind w:left="2567" w:hanging="4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7F04208C"/>
    <w:multiLevelType w:val="hybridMultilevel"/>
    <w:tmpl w:val="D6E0E812"/>
    <w:lvl w:ilvl="0" w:tplc="349A420A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2"/>
  </w:num>
  <w:num w:numId="8">
    <w:abstractNumId w:val="1"/>
  </w:num>
  <w:num w:numId="9">
    <w:abstractNumId w:val="9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9E"/>
    <w:rsid w:val="000039A2"/>
    <w:rsid w:val="00005D21"/>
    <w:rsid w:val="00011F64"/>
    <w:rsid w:val="000163F1"/>
    <w:rsid w:val="000254CB"/>
    <w:rsid w:val="0002643A"/>
    <w:rsid w:val="00027145"/>
    <w:rsid w:val="00044FAF"/>
    <w:rsid w:val="00061FF2"/>
    <w:rsid w:val="00062542"/>
    <w:rsid w:val="00062797"/>
    <w:rsid w:val="00083923"/>
    <w:rsid w:val="00086A67"/>
    <w:rsid w:val="00086EB6"/>
    <w:rsid w:val="00091EF3"/>
    <w:rsid w:val="000925D4"/>
    <w:rsid w:val="000974D6"/>
    <w:rsid w:val="000A135F"/>
    <w:rsid w:val="000A1F2F"/>
    <w:rsid w:val="000A476A"/>
    <w:rsid w:val="000B5BCD"/>
    <w:rsid w:val="000C2F30"/>
    <w:rsid w:val="000C6380"/>
    <w:rsid w:val="000D4CBB"/>
    <w:rsid w:val="000D5C7F"/>
    <w:rsid w:val="000D6CC6"/>
    <w:rsid w:val="000E3E4B"/>
    <w:rsid w:val="000E3F5C"/>
    <w:rsid w:val="000E4679"/>
    <w:rsid w:val="000E490A"/>
    <w:rsid w:val="000E7348"/>
    <w:rsid w:val="000F5FCC"/>
    <w:rsid w:val="000F6B20"/>
    <w:rsid w:val="00107BB6"/>
    <w:rsid w:val="001222BF"/>
    <w:rsid w:val="00133A5A"/>
    <w:rsid w:val="00136DEF"/>
    <w:rsid w:val="001432BA"/>
    <w:rsid w:val="00155E69"/>
    <w:rsid w:val="00170A5A"/>
    <w:rsid w:val="0017514C"/>
    <w:rsid w:val="001A207F"/>
    <w:rsid w:val="001A40BB"/>
    <w:rsid w:val="001A498D"/>
    <w:rsid w:val="001A592A"/>
    <w:rsid w:val="001C2557"/>
    <w:rsid w:val="001C742A"/>
    <w:rsid w:val="001D1C19"/>
    <w:rsid w:val="001D2630"/>
    <w:rsid w:val="001D514E"/>
    <w:rsid w:val="001D6F54"/>
    <w:rsid w:val="001E2AAC"/>
    <w:rsid w:val="001F73D8"/>
    <w:rsid w:val="00206D36"/>
    <w:rsid w:val="00210CA3"/>
    <w:rsid w:val="002200FE"/>
    <w:rsid w:val="00221042"/>
    <w:rsid w:val="00226754"/>
    <w:rsid w:val="00244D0E"/>
    <w:rsid w:val="00251C7E"/>
    <w:rsid w:val="00256241"/>
    <w:rsid w:val="002607C7"/>
    <w:rsid w:val="00296A87"/>
    <w:rsid w:val="002B50DE"/>
    <w:rsid w:val="002D15B3"/>
    <w:rsid w:val="002D768E"/>
    <w:rsid w:val="002E2497"/>
    <w:rsid w:val="002F23FC"/>
    <w:rsid w:val="003129DA"/>
    <w:rsid w:val="00313EE9"/>
    <w:rsid w:val="00326EE2"/>
    <w:rsid w:val="003305D4"/>
    <w:rsid w:val="00334DCC"/>
    <w:rsid w:val="0034243A"/>
    <w:rsid w:val="00343B62"/>
    <w:rsid w:val="00345AB7"/>
    <w:rsid w:val="003537F2"/>
    <w:rsid w:val="00356270"/>
    <w:rsid w:val="0036744A"/>
    <w:rsid w:val="0037069C"/>
    <w:rsid w:val="003809F0"/>
    <w:rsid w:val="00381D82"/>
    <w:rsid w:val="00383059"/>
    <w:rsid w:val="003861C6"/>
    <w:rsid w:val="00391835"/>
    <w:rsid w:val="003927B1"/>
    <w:rsid w:val="00397617"/>
    <w:rsid w:val="003977D2"/>
    <w:rsid w:val="003A20FF"/>
    <w:rsid w:val="003A5754"/>
    <w:rsid w:val="003A7C48"/>
    <w:rsid w:val="003C66DF"/>
    <w:rsid w:val="003C7253"/>
    <w:rsid w:val="003D134D"/>
    <w:rsid w:val="003D58BC"/>
    <w:rsid w:val="003F0BF7"/>
    <w:rsid w:val="003F615D"/>
    <w:rsid w:val="004017FD"/>
    <w:rsid w:val="004022B8"/>
    <w:rsid w:val="00404A2E"/>
    <w:rsid w:val="004171F4"/>
    <w:rsid w:val="00423491"/>
    <w:rsid w:val="00434C44"/>
    <w:rsid w:val="0044068A"/>
    <w:rsid w:val="004567A0"/>
    <w:rsid w:val="00457930"/>
    <w:rsid w:val="00460257"/>
    <w:rsid w:val="004644E1"/>
    <w:rsid w:val="004673DD"/>
    <w:rsid w:val="00472D61"/>
    <w:rsid w:val="0047424A"/>
    <w:rsid w:val="004756E2"/>
    <w:rsid w:val="00482AE4"/>
    <w:rsid w:val="00482DD0"/>
    <w:rsid w:val="00485DBB"/>
    <w:rsid w:val="00491D51"/>
    <w:rsid w:val="00497D70"/>
    <w:rsid w:val="004A0AB2"/>
    <w:rsid w:val="004B094C"/>
    <w:rsid w:val="004B1B01"/>
    <w:rsid w:val="004B7AC2"/>
    <w:rsid w:val="004B7C65"/>
    <w:rsid w:val="004C15DD"/>
    <w:rsid w:val="004C3EEE"/>
    <w:rsid w:val="004C4F49"/>
    <w:rsid w:val="004C5D11"/>
    <w:rsid w:val="004D502C"/>
    <w:rsid w:val="004D65AA"/>
    <w:rsid w:val="004D712E"/>
    <w:rsid w:val="004D77BF"/>
    <w:rsid w:val="004E3728"/>
    <w:rsid w:val="004E519E"/>
    <w:rsid w:val="004F6E80"/>
    <w:rsid w:val="004F789D"/>
    <w:rsid w:val="005040DD"/>
    <w:rsid w:val="00506B8A"/>
    <w:rsid w:val="0051012A"/>
    <w:rsid w:val="00513E1E"/>
    <w:rsid w:val="00514A65"/>
    <w:rsid w:val="0052230D"/>
    <w:rsid w:val="005245D2"/>
    <w:rsid w:val="00525EA2"/>
    <w:rsid w:val="00536FC8"/>
    <w:rsid w:val="005404FB"/>
    <w:rsid w:val="00541314"/>
    <w:rsid w:val="0054269B"/>
    <w:rsid w:val="005441D5"/>
    <w:rsid w:val="005619F8"/>
    <w:rsid w:val="0056736A"/>
    <w:rsid w:val="0058133F"/>
    <w:rsid w:val="00581C2E"/>
    <w:rsid w:val="00582D7A"/>
    <w:rsid w:val="005835B6"/>
    <w:rsid w:val="00583C4E"/>
    <w:rsid w:val="005858B0"/>
    <w:rsid w:val="00592900"/>
    <w:rsid w:val="00594A9D"/>
    <w:rsid w:val="005A00DB"/>
    <w:rsid w:val="005A634E"/>
    <w:rsid w:val="005A65C5"/>
    <w:rsid w:val="005B4083"/>
    <w:rsid w:val="005C5480"/>
    <w:rsid w:val="005D004F"/>
    <w:rsid w:val="005D0979"/>
    <w:rsid w:val="005D301D"/>
    <w:rsid w:val="005D31CD"/>
    <w:rsid w:val="005D686D"/>
    <w:rsid w:val="005D7DD1"/>
    <w:rsid w:val="005E2CA4"/>
    <w:rsid w:val="005F6377"/>
    <w:rsid w:val="005F74CC"/>
    <w:rsid w:val="00602EEA"/>
    <w:rsid w:val="006107AD"/>
    <w:rsid w:val="00620E07"/>
    <w:rsid w:val="006216BF"/>
    <w:rsid w:val="006324EC"/>
    <w:rsid w:val="006359DB"/>
    <w:rsid w:val="006370BD"/>
    <w:rsid w:val="006423E0"/>
    <w:rsid w:val="00646700"/>
    <w:rsid w:val="00654FEA"/>
    <w:rsid w:val="006573B3"/>
    <w:rsid w:val="00657E00"/>
    <w:rsid w:val="00661791"/>
    <w:rsid w:val="00666B88"/>
    <w:rsid w:val="00670952"/>
    <w:rsid w:val="00671C5A"/>
    <w:rsid w:val="0067257B"/>
    <w:rsid w:val="0067471D"/>
    <w:rsid w:val="00675F13"/>
    <w:rsid w:val="00677348"/>
    <w:rsid w:val="00685E21"/>
    <w:rsid w:val="006A3952"/>
    <w:rsid w:val="006A6578"/>
    <w:rsid w:val="006B34C6"/>
    <w:rsid w:val="006B76DB"/>
    <w:rsid w:val="006C3A1D"/>
    <w:rsid w:val="006D3598"/>
    <w:rsid w:val="006D612D"/>
    <w:rsid w:val="006E1204"/>
    <w:rsid w:val="006F0FD5"/>
    <w:rsid w:val="006F409D"/>
    <w:rsid w:val="006F70CC"/>
    <w:rsid w:val="007117BF"/>
    <w:rsid w:val="007170C2"/>
    <w:rsid w:val="00721915"/>
    <w:rsid w:val="00723A73"/>
    <w:rsid w:val="0072418D"/>
    <w:rsid w:val="00740945"/>
    <w:rsid w:val="0074444A"/>
    <w:rsid w:val="0074717A"/>
    <w:rsid w:val="00753540"/>
    <w:rsid w:val="00757217"/>
    <w:rsid w:val="00763DC7"/>
    <w:rsid w:val="00764425"/>
    <w:rsid w:val="00797F28"/>
    <w:rsid w:val="007A1C0A"/>
    <w:rsid w:val="007A2301"/>
    <w:rsid w:val="007A324F"/>
    <w:rsid w:val="007A3DAC"/>
    <w:rsid w:val="007B428F"/>
    <w:rsid w:val="007C1429"/>
    <w:rsid w:val="007C6A17"/>
    <w:rsid w:val="007D098F"/>
    <w:rsid w:val="007E4E4B"/>
    <w:rsid w:val="007E7506"/>
    <w:rsid w:val="007F0D8C"/>
    <w:rsid w:val="00804DFD"/>
    <w:rsid w:val="00810A52"/>
    <w:rsid w:val="00811B39"/>
    <w:rsid w:val="00815040"/>
    <w:rsid w:val="00831352"/>
    <w:rsid w:val="008345B5"/>
    <w:rsid w:val="0084216C"/>
    <w:rsid w:val="00847B87"/>
    <w:rsid w:val="00847FE3"/>
    <w:rsid w:val="00850947"/>
    <w:rsid w:val="0085607E"/>
    <w:rsid w:val="00856267"/>
    <w:rsid w:val="00856F48"/>
    <w:rsid w:val="008577E8"/>
    <w:rsid w:val="008608AF"/>
    <w:rsid w:val="008716C6"/>
    <w:rsid w:val="008720E2"/>
    <w:rsid w:val="00890BD3"/>
    <w:rsid w:val="0089234E"/>
    <w:rsid w:val="008A228A"/>
    <w:rsid w:val="008C0B78"/>
    <w:rsid w:val="008C3F10"/>
    <w:rsid w:val="008C5B7E"/>
    <w:rsid w:val="008C73BF"/>
    <w:rsid w:val="008D30B7"/>
    <w:rsid w:val="008D40D7"/>
    <w:rsid w:val="008E1642"/>
    <w:rsid w:val="008E2925"/>
    <w:rsid w:val="008F1F00"/>
    <w:rsid w:val="008F3118"/>
    <w:rsid w:val="00902C62"/>
    <w:rsid w:val="00904B76"/>
    <w:rsid w:val="00905CBF"/>
    <w:rsid w:val="00912843"/>
    <w:rsid w:val="0091635A"/>
    <w:rsid w:val="00922338"/>
    <w:rsid w:val="009233A0"/>
    <w:rsid w:val="0092446F"/>
    <w:rsid w:val="009251EB"/>
    <w:rsid w:val="009340E2"/>
    <w:rsid w:val="009403E6"/>
    <w:rsid w:val="009417F9"/>
    <w:rsid w:val="00944B8F"/>
    <w:rsid w:val="00945583"/>
    <w:rsid w:val="00947422"/>
    <w:rsid w:val="00960EFA"/>
    <w:rsid w:val="00967F2A"/>
    <w:rsid w:val="009772DA"/>
    <w:rsid w:val="00982243"/>
    <w:rsid w:val="00983604"/>
    <w:rsid w:val="00986931"/>
    <w:rsid w:val="0099660A"/>
    <w:rsid w:val="009B0A09"/>
    <w:rsid w:val="009B1CA5"/>
    <w:rsid w:val="009B3253"/>
    <w:rsid w:val="009B4E10"/>
    <w:rsid w:val="009B5DA8"/>
    <w:rsid w:val="009B7547"/>
    <w:rsid w:val="009C1E11"/>
    <w:rsid w:val="009C4CD6"/>
    <w:rsid w:val="009C6D8A"/>
    <w:rsid w:val="009D4592"/>
    <w:rsid w:val="009E2B56"/>
    <w:rsid w:val="009F026E"/>
    <w:rsid w:val="009F44B5"/>
    <w:rsid w:val="009F49F8"/>
    <w:rsid w:val="00A02438"/>
    <w:rsid w:val="00A11B84"/>
    <w:rsid w:val="00A12FE6"/>
    <w:rsid w:val="00A2290D"/>
    <w:rsid w:val="00A24222"/>
    <w:rsid w:val="00A33AB9"/>
    <w:rsid w:val="00A35FEE"/>
    <w:rsid w:val="00A42516"/>
    <w:rsid w:val="00A478E3"/>
    <w:rsid w:val="00A50362"/>
    <w:rsid w:val="00A50FC9"/>
    <w:rsid w:val="00A5350D"/>
    <w:rsid w:val="00A554C1"/>
    <w:rsid w:val="00A636F6"/>
    <w:rsid w:val="00A64895"/>
    <w:rsid w:val="00A65DC9"/>
    <w:rsid w:val="00A70394"/>
    <w:rsid w:val="00A714D5"/>
    <w:rsid w:val="00A93244"/>
    <w:rsid w:val="00AA4211"/>
    <w:rsid w:val="00AB0BD5"/>
    <w:rsid w:val="00AB1EBD"/>
    <w:rsid w:val="00AB5F9C"/>
    <w:rsid w:val="00AC2176"/>
    <w:rsid w:val="00AC29A8"/>
    <w:rsid w:val="00AC432B"/>
    <w:rsid w:val="00AC6105"/>
    <w:rsid w:val="00AE3B8C"/>
    <w:rsid w:val="00AE55F3"/>
    <w:rsid w:val="00AE7A55"/>
    <w:rsid w:val="00AF1284"/>
    <w:rsid w:val="00AF18C5"/>
    <w:rsid w:val="00AF2A49"/>
    <w:rsid w:val="00B01824"/>
    <w:rsid w:val="00B043EC"/>
    <w:rsid w:val="00B0581D"/>
    <w:rsid w:val="00B06CA7"/>
    <w:rsid w:val="00B147D5"/>
    <w:rsid w:val="00B408D6"/>
    <w:rsid w:val="00B4336F"/>
    <w:rsid w:val="00B4383C"/>
    <w:rsid w:val="00B64432"/>
    <w:rsid w:val="00B67E93"/>
    <w:rsid w:val="00B717AA"/>
    <w:rsid w:val="00B73365"/>
    <w:rsid w:val="00B74AEB"/>
    <w:rsid w:val="00B85FDD"/>
    <w:rsid w:val="00B90797"/>
    <w:rsid w:val="00B952DA"/>
    <w:rsid w:val="00B95C3D"/>
    <w:rsid w:val="00BA0024"/>
    <w:rsid w:val="00BA6C9E"/>
    <w:rsid w:val="00BB568D"/>
    <w:rsid w:val="00BD043C"/>
    <w:rsid w:val="00BD10DF"/>
    <w:rsid w:val="00BD1BA3"/>
    <w:rsid w:val="00BD496B"/>
    <w:rsid w:val="00BD636F"/>
    <w:rsid w:val="00BE345B"/>
    <w:rsid w:val="00BE3F30"/>
    <w:rsid w:val="00BE5997"/>
    <w:rsid w:val="00BF6A9C"/>
    <w:rsid w:val="00C000C5"/>
    <w:rsid w:val="00C126CB"/>
    <w:rsid w:val="00C12F58"/>
    <w:rsid w:val="00C30156"/>
    <w:rsid w:val="00C31E94"/>
    <w:rsid w:val="00C359CF"/>
    <w:rsid w:val="00C4276A"/>
    <w:rsid w:val="00C42B0E"/>
    <w:rsid w:val="00C515C4"/>
    <w:rsid w:val="00C61B2A"/>
    <w:rsid w:val="00C61CF5"/>
    <w:rsid w:val="00C66020"/>
    <w:rsid w:val="00C766E5"/>
    <w:rsid w:val="00C82A99"/>
    <w:rsid w:val="00C874BE"/>
    <w:rsid w:val="00C95081"/>
    <w:rsid w:val="00CB7D65"/>
    <w:rsid w:val="00CD3650"/>
    <w:rsid w:val="00CE0EF7"/>
    <w:rsid w:val="00D002BA"/>
    <w:rsid w:val="00D01D9F"/>
    <w:rsid w:val="00D107A3"/>
    <w:rsid w:val="00D115A5"/>
    <w:rsid w:val="00D15F29"/>
    <w:rsid w:val="00D21059"/>
    <w:rsid w:val="00D21C87"/>
    <w:rsid w:val="00D22B39"/>
    <w:rsid w:val="00D321EA"/>
    <w:rsid w:val="00D3328A"/>
    <w:rsid w:val="00D430AE"/>
    <w:rsid w:val="00D45513"/>
    <w:rsid w:val="00D47869"/>
    <w:rsid w:val="00D710B3"/>
    <w:rsid w:val="00D711DB"/>
    <w:rsid w:val="00D931A8"/>
    <w:rsid w:val="00DA2853"/>
    <w:rsid w:val="00DA41E1"/>
    <w:rsid w:val="00DB7BE0"/>
    <w:rsid w:val="00DC0BD3"/>
    <w:rsid w:val="00DC0E0E"/>
    <w:rsid w:val="00DC1DD4"/>
    <w:rsid w:val="00DF6318"/>
    <w:rsid w:val="00E025B9"/>
    <w:rsid w:val="00E02886"/>
    <w:rsid w:val="00E0654E"/>
    <w:rsid w:val="00E14DE0"/>
    <w:rsid w:val="00E16B01"/>
    <w:rsid w:val="00E2234C"/>
    <w:rsid w:val="00E23FA1"/>
    <w:rsid w:val="00E357B2"/>
    <w:rsid w:val="00E46C34"/>
    <w:rsid w:val="00E60AFC"/>
    <w:rsid w:val="00E61653"/>
    <w:rsid w:val="00E67074"/>
    <w:rsid w:val="00EA2ADB"/>
    <w:rsid w:val="00EB3349"/>
    <w:rsid w:val="00EB36C9"/>
    <w:rsid w:val="00EB4733"/>
    <w:rsid w:val="00EC292F"/>
    <w:rsid w:val="00ED4FEC"/>
    <w:rsid w:val="00EE11CA"/>
    <w:rsid w:val="00EE1AEA"/>
    <w:rsid w:val="00EE4A90"/>
    <w:rsid w:val="00F01DBB"/>
    <w:rsid w:val="00F070BC"/>
    <w:rsid w:val="00F26936"/>
    <w:rsid w:val="00F275BD"/>
    <w:rsid w:val="00F32C00"/>
    <w:rsid w:val="00F32D03"/>
    <w:rsid w:val="00F37AFC"/>
    <w:rsid w:val="00F6182C"/>
    <w:rsid w:val="00F62948"/>
    <w:rsid w:val="00F64E89"/>
    <w:rsid w:val="00F84166"/>
    <w:rsid w:val="00F907DA"/>
    <w:rsid w:val="00FB2D33"/>
    <w:rsid w:val="00FB30EE"/>
    <w:rsid w:val="00FB3CAB"/>
    <w:rsid w:val="00FB7DEA"/>
    <w:rsid w:val="00FD7625"/>
    <w:rsid w:val="00FD7BAE"/>
    <w:rsid w:val="00FE400B"/>
    <w:rsid w:val="00FE4826"/>
    <w:rsid w:val="00FF2A03"/>
    <w:rsid w:val="00FF3508"/>
    <w:rsid w:val="00FF501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AA6AB"/>
  <w15:docId w15:val="{35BC9C26-F2C1-43DE-A997-1344A8C1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A52"/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577E8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526264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602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23A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526264"/>
    <w:rPr>
      <w:sz w:val="28"/>
      <w:szCs w:val="28"/>
    </w:rPr>
  </w:style>
  <w:style w:type="character" w:styleId="a6">
    <w:name w:val="page number"/>
    <w:uiPriority w:val="99"/>
    <w:rsid w:val="00723A73"/>
    <w:rPr>
      <w:rFonts w:cs="Times New Roman"/>
    </w:rPr>
  </w:style>
  <w:style w:type="paragraph" w:styleId="a7">
    <w:name w:val="footer"/>
    <w:basedOn w:val="a"/>
    <w:link w:val="a8"/>
    <w:uiPriority w:val="99"/>
    <w:rsid w:val="00497D70"/>
    <w:pPr>
      <w:tabs>
        <w:tab w:val="center" w:pos="4677"/>
        <w:tab w:val="right" w:pos="9355"/>
      </w:tabs>
    </w:pPr>
    <w:rPr>
      <w:szCs w:val="24"/>
    </w:rPr>
  </w:style>
  <w:style w:type="character" w:customStyle="1" w:styleId="a8">
    <w:name w:val="Нижний колонтитул Знак"/>
    <w:link w:val="a7"/>
    <w:uiPriority w:val="99"/>
    <w:semiHidden/>
    <w:rsid w:val="00526264"/>
    <w:rPr>
      <w:sz w:val="28"/>
      <w:szCs w:val="28"/>
    </w:rPr>
  </w:style>
  <w:style w:type="paragraph" w:customStyle="1" w:styleId="ConsPlusNonformat">
    <w:name w:val="ConsPlusNonformat"/>
    <w:uiPriority w:val="99"/>
    <w:rsid w:val="00D430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uiPriority w:val="99"/>
    <w:rsid w:val="008577E8"/>
    <w:pPr>
      <w:ind w:firstLine="709"/>
      <w:jc w:val="both"/>
    </w:pPr>
  </w:style>
  <w:style w:type="character" w:customStyle="1" w:styleId="aa">
    <w:name w:val="Основной текст с отступом Знак"/>
    <w:link w:val="a9"/>
    <w:uiPriority w:val="99"/>
    <w:semiHidden/>
    <w:rsid w:val="00526264"/>
    <w:rPr>
      <w:sz w:val="28"/>
      <w:szCs w:val="28"/>
    </w:rPr>
  </w:style>
  <w:style w:type="paragraph" w:styleId="ab">
    <w:name w:val="footnote text"/>
    <w:basedOn w:val="a"/>
    <w:link w:val="ac"/>
    <w:uiPriority w:val="99"/>
    <w:semiHidden/>
    <w:rsid w:val="0091635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1432BA"/>
    <w:rPr>
      <w:rFonts w:cs="Times New Roman"/>
    </w:rPr>
  </w:style>
  <w:style w:type="character" w:styleId="ad">
    <w:name w:val="footnote reference"/>
    <w:uiPriority w:val="99"/>
    <w:semiHidden/>
    <w:rsid w:val="0091635A"/>
    <w:rPr>
      <w:rFonts w:cs="Times New Roman"/>
      <w:vertAlign w:val="superscript"/>
    </w:rPr>
  </w:style>
  <w:style w:type="character" w:styleId="ae">
    <w:name w:val="Hyperlink"/>
    <w:uiPriority w:val="99"/>
    <w:rsid w:val="006A6578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5619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619F8"/>
    <w:rPr>
      <w:rFonts w:ascii="Tahoma" w:hAnsi="Tahoma" w:cs="Tahoma"/>
      <w:sz w:val="16"/>
      <w:szCs w:val="16"/>
    </w:rPr>
  </w:style>
  <w:style w:type="paragraph" w:customStyle="1" w:styleId="0">
    <w:name w:val="0текст"/>
    <w:basedOn w:val="a"/>
    <w:link w:val="00"/>
    <w:uiPriority w:val="99"/>
    <w:qFormat/>
    <w:rsid w:val="00221042"/>
    <w:pPr>
      <w:spacing w:line="360" w:lineRule="exact"/>
      <w:ind w:firstLine="629"/>
      <w:jc w:val="both"/>
    </w:pPr>
    <w:rPr>
      <w:color w:val="000000"/>
      <w:szCs w:val="20"/>
      <w:lang w:eastAsia="en-US"/>
    </w:rPr>
  </w:style>
  <w:style w:type="character" w:customStyle="1" w:styleId="00">
    <w:name w:val="0текст Знак"/>
    <w:link w:val="0"/>
    <w:uiPriority w:val="99"/>
    <w:locked/>
    <w:rsid w:val="00221042"/>
    <w:rPr>
      <w:color w:val="000000"/>
      <w:sz w:val="28"/>
      <w:lang w:eastAsia="en-US"/>
    </w:rPr>
  </w:style>
  <w:style w:type="character" w:styleId="af1">
    <w:name w:val="Strong"/>
    <w:uiPriority w:val="99"/>
    <w:qFormat/>
    <w:rsid w:val="00221042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0925D4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FD7BA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E025B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025B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025B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025B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025B9"/>
    <w:rPr>
      <w:b/>
      <w:bCs/>
    </w:rPr>
  </w:style>
  <w:style w:type="character" w:styleId="af9">
    <w:name w:val="Unresolved Mention"/>
    <w:basedOn w:val="a0"/>
    <w:uiPriority w:val="99"/>
    <w:semiHidden/>
    <w:unhideWhenUsed/>
    <w:rsid w:val="00E02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8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BSUIR</Company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VAlex</dc:creator>
  <cp:lastModifiedBy>alexvikt.minsk@gmail.com</cp:lastModifiedBy>
  <cp:revision>4</cp:revision>
  <cp:lastPrinted>2020-06-14T13:05:00Z</cp:lastPrinted>
  <dcterms:created xsi:type="dcterms:W3CDTF">2024-06-10T17:48:00Z</dcterms:created>
  <dcterms:modified xsi:type="dcterms:W3CDTF">2024-06-10T17:52:00Z</dcterms:modified>
</cp:coreProperties>
</file>